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1B3C73" w:rsidRPr="0076796A" w:rsidRDefault="00CB2838" w:rsidP="001B3C73">
      <w:pPr>
        <w:spacing w:after="0"/>
        <w:jc w:val="center"/>
      </w:pPr>
      <w:r>
        <w:rPr>
          <w:lang w:val="en-US"/>
        </w:rPr>
        <w:t xml:space="preserve">Monetary Policy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CB2838" w:rsidRDefault="00CB2838" w:rsidP="00CB2838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Monetary Policy </w:t>
      </w:r>
    </w:p>
    <w:p w:rsidR="00646B2B" w:rsidRPr="00646B2B" w:rsidRDefault="00646B2B" w:rsidP="00CB2838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Introduction </w:t>
      </w:r>
    </w:p>
    <w:p w:rsidR="00197443" w:rsidRPr="0076796A" w:rsidRDefault="00601EAA" w:rsidP="00197443">
      <w:pPr>
        <w:spacing w:after="0"/>
      </w:pPr>
      <w:r>
        <w:rPr>
          <w:lang w:val="en-US"/>
        </w:rPr>
        <w:tab/>
      </w:r>
      <w:r w:rsidR="00646B2B">
        <w:rPr>
          <w:lang w:val="en-US"/>
        </w:rPr>
        <w:t>Trump</w:t>
      </w:r>
      <w:r w:rsidR="00440C85">
        <w:rPr>
          <w:lang w:val="en-US"/>
        </w:rPr>
        <w:t>’</w:t>
      </w:r>
      <w:r w:rsidR="00646B2B">
        <w:rPr>
          <w:lang w:val="en-US"/>
        </w:rPr>
        <w:t xml:space="preserve">s </w:t>
      </w:r>
      <w:r w:rsidR="00BA7893">
        <w:rPr>
          <w:lang w:val="en-US"/>
        </w:rPr>
        <w:t xml:space="preserve">involvement in the </w:t>
      </w:r>
      <w:r w:rsidR="006A4F21">
        <w:rPr>
          <w:lang w:val="en-US"/>
        </w:rPr>
        <w:t xml:space="preserve">monetary </w:t>
      </w:r>
      <w:r w:rsidR="00861503">
        <w:rPr>
          <w:lang w:val="en-US"/>
        </w:rPr>
        <w:t xml:space="preserve">policy has been mainly </w:t>
      </w:r>
      <w:r w:rsidR="00BE3881">
        <w:rPr>
          <w:lang w:val="en-US"/>
        </w:rPr>
        <w:t xml:space="preserve">influenced by </w:t>
      </w:r>
      <w:r w:rsidR="00C15485">
        <w:rPr>
          <w:lang w:val="en-US"/>
        </w:rPr>
        <w:t>tough economic times</w:t>
      </w:r>
      <w:r w:rsidR="00440C85">
        <w:rPr>
          <w:lang w:val="en-US"/>
        </w:rPr>
        <w:t xml:space="preserve"> that have</w:t>
      </w:r>
      <w:r w:rsidR="00FE6972">
        <w:rPr>
          <w:lang w:val="en-US"/>
        </w:rPr>
        <w:t xml:space="preserve"> </w:t>
      </w:r>
      <w:r w:rsidR="006B11A6">
        <w:rPr>
          <w:lang w:val="en-US"/>
        </w:rPr>
        <w:t xml:space="preserve">disadvantaged many economies across the globe. </w:t>
      </w:r>
      <w:r w:rsidR="003E093A">
        <w:rPr>
          <w:lang w:val="en-US"/>
        </w:rPr>
        <w:t xml:space="preserve">As such, </w:t>
      </w:r>
      <w:r w:rsidR="00E016D4">
        <w:rPr>
          <w:lang w:val="en-US"/>
        </w:rPr>
        <w:t xml:space="preserve">he aims to </w:t>
      </w:r>
      <w:r w:rsidR="003057EB">
        <w:rPr>
          <w:lang w:val="en-US"/>
        </w:rPr>
        <w:t xml:space="preserve">encourage the </w:t>
      </w:r>
      <w:r w:rsidR="00440C85">
        <w:rPr>
          <w:lang w:val="en-US"/>
        </w:rPr>
        <w:t>Federal Reserve</w:t>
      </w:r>
      <w:r w:rsidR="00F34F50">
        <w:rPr>
          <w:lang w:val="en-US"/>
        </w:rPr>
        <w:t xml:space="preserve"> to </w:t>
      </w:r>
      <w:r w:rsidR="00527B89">
        <w:rPr>
          <w:lang w:val="en-US"/>
        </w:rPr>
        <w:t xml:space="preserve">manipulate the dollar by lowering the interest rates </w:t>
      </w:r>
      <w:r w:rsidR="008606DC">
        <w:rPr>
          <w:lang w:val="en-US"/>
        </w:rPr>
        <w:t>to</w:t>
      </w:r>
      <w:r w:rsidR="006A2ED5">
        <w:rPr>
          <w:lang w:val="en-US"/>
        </w:rPr>
        <w:t xml:space="preserve"> benefit both domestic and foreign investors</w:t>
      </w:r>
      <w:r w:rsidR="00440C85">
        <w:rPr>
          <w:lang w:val="en-US"/>
        </w:rPr>
        <w:t xml:space="preserve"> </w:t>
      </w:r>
      <w:r w:rsidR="00AF5343">
        <w:rPr>
          <w:lang w:val="en-US"/>
        </w:rPr>
        <w:t>(</w:t>
      </w:r>
      <w:r w:rsidR="00AF5343">
        <w:t>Baker &amp; Lee, 2017)</w:t>
      </w:r>
      <w:r w:rsidR="006A2ED5">
        <w:rPr>
          <w:lang w:val="en-US"/>
        </w:rPr>
        <w:t xml:space="preserve">. </w:t>
      </w:r>
    </w:p>
    <w:p w:rsidR="00807718" w:rsidRDefault="00C377DF" w:rsidP="00C377DF">
      <w:pPr>
        <w:spacing w:after="0"/>
        <w:jc w:val="center"/>
        <w:rPr>
          <w:b/>
          <w:bCs/>
          <w:lang w:val="en-US"/>
        </w:rPr>
      </w:pPr>
      <w:r w:rsidRPr="00C377DF">
        <w:rPr>
          <w:b/>
          <w:bCs/>
          <w:lang w:val="en-US"/>
        </w:rPr>
        <w:t>Part A</w:t>
      </w:r>
    </w:p>
    <w:p w:rsidR="00C377DF" w:rsidRDefault="00C377DF" w:rsidP="00C377DF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F20F69">
        <w:rPr>
          <w:lang w:val="en-US"/>
        </w:rPr>
        <w:t xml:space="preserve">Trump </w:t>
      </w:r>
      <w:r w:rsidR="00721C2E">
        <w:rPr>
          <w:lang w:val="en-US"/>
        </w:rPr>
        <w:t xml:space="preserve">used the term </w:t>
      </w:r>
      <w:r w:rsidR="00440C85">
        <w:rPr>
          <w:lang w:val="en-US"/>
        </w:rPr>
        <w:t xml:space="preserve">“strong dollar” </w:t>
      </w:r>
      <w:r w:rsidR="00721C2E">
        <w:rPr>
          <w:lang w:val="en-US"/>
        </w:rPr>
        <w:t xml:space="preserve">to </w:t>
      </w:r>
      <w:r w:rsidR="008C6007">
        <w:rPr>
          <w:lang w:val="en-US"/>
        </w:rPr>
        <w:t xml:space="preserve">mean that the </w:t>
      </w:r>
      <w:r w:rsidR="00EB0501">
        <w:rPr>
          <w:lang w:val="en-US"/>
        </w:rPr>
        <w:t xml:space="preserve">US dollar had risen </w:t>
      </w:r>
      <w:r w:rsidR="002F09B3">
        <w:rPr>
          <w:lang w:val="en-US"/>
        </w:rPr>
        <w:t xml:space="preserve">higher than </w:t>
      </w:r>
      <w:r w:rsidR="008E13B5">
        <w:rPr>
          <w:lang w:val="en-US"/>
        </w:rPr>
        <w:t xml:space="preserve">before and this has influenced high </w:t>
      </w:r>
      <w:r w:rsidR="00E152FE">
        <w:rPr>
          <w:lang w:val="en-US"/>
        </w:rPr>
        <w:t xml:space="preserve">exchange rate for other currencies </w:t>
      </w:r>
      <w:r w:rsidR="00274177">
        <w:rPr>
          <w:lang w:val="en-US"/>
        </w:rPr>
        <w:t>that relate with</w:t>
      </w:r>
      <w:r w:rsidR="00E152FE">
        <w:rPr>
          <w:lang w:val="en-US"/>
        </w:rPr>
        <w:t xml:space="preserve"> the dollar. </w:t>
      </w:r>
      <w:r w:rsidR="0032465E">
        <w:rPr>
          <w:lang w:val="en-US"/>
        </w:rPr>
        <w:t>T</w:t>
      </w:r>
      <w:r w:rsidR="000053CA">
        <w:rPr>
          <w:lang w:val="en-US"/>
        </w:rPr>
        <w:t xml:space="preserve">his status has been mainly influenced by </w:t>
      </w:r>
      <w:r w:rsidR="00751455">
        <w:rPr>
          <w:lang w:val="en-US"/>
        </w:rPr>
        <w:t>economic challenges</w:t>
      </w:r>
      <w:r w:rsidR="00E72F32">
        <w:rPr>
          <w:lang w:val="en-US"/>
        </w:rPr>
        <w:t xml:space="preserve"> that </w:t>
      </w:r>
      <w:r w:rsidR="00374C33">
        <w:rPr>
          <w:lang w:val="en-US"/>
        </w:rPr>
        <w:t>have</w:t>
      </w:r>
      <w:r w:rsidR="00A25222">
        <w:rPr>
          <w:lang w:val="en-US"/>
        </w:rPr>
        <w:t xml:space="preserve"> affected many economies </w:t>
      </w:r>
      <w:r w:rsidR="00274177">
        <w:rPr>
          <w:lang w:val="en-US"/>
        </w:rPr>
        <w:t xml:space="preserve">that </w:t>
      </w:r>
      <w:r w:rsidR="00B82795">
        <w:rPr>
          <w:lang w:val="en-US"/>
        </w:rPr>
        <w:t xml:space="preserve">now find it hard to compete with </w:t>
      </w:r>
      <w:r w:rsidR="00EA1D3D">
        <w:rPr>
          <w:lang w:val="en-US"/>
        </w:rPr>
        <w:t>countries like the US.</w:t>
      </w:r>
      <w:r w:rsidR="007607B2">
        <w:rPr>
          <w:lang w:val="en-US"/>
        </w:rPr>
        <w:t xml:space="preserve"> Consequently, this has</w:t>
      </w:r>
      <w:r w:rsidR="00440C85">
        <w:rPr>
          <w:lang w:val="en-US"/>
        </w:rPr>
        <w:t xml:space="preserve"> </w:t>
      </w:r>
      <w:r w:rsidR="00F63604">
        <w:rPr>
          <w:lang w:val="en-US"/>
        </w:rPr>
        <w:t>allow</w:t>
      </w:r>
      <w:r w:rsidR="007607B2">
        <w:rPr>
          <w:lang w:val="en-US"/>
        </w:rPr>
        <w:t>ed</w:t>
      </w:r>
      <w:r w:rsidR="00F63604">
        <w:rPr>
          <w:lang w:val="en-US"/>
        </w:rPr>
        <w:t xml:space="preserve"> the US </w:t>
      </w:r>
      <w:r w:rsidR="001A047F">
        <w:rPr>
          <w:lang w:val="en-US"/>
        </w:rPr>
        <w:t xml:space="preserve">to buy more of </w:t>
      </w:r>
      <w:r w:rsidR="00513612">
        <w:rPr>
          <w:lang w:val="en-US"/>
        </w:rPr>
        <w:t xml:space="preserve">other currencies than it did before. </w:t>
      </w:r>
    </w:p>
    <w:p w:rsidR="002274D8" w:rsidRDefault="002274D8" w:rsidP="002274D8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Part B</w:t>
      </w:r>
    </w:p>
    <w:p w:rsidR="002274D8" w:rsidRDefault="002274D8" w:rsidP="002274D8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E249D4">
        <w:rPr>
          <w:lang w:val="en-US"/>
        </w:rPr>
        <w:t xml:space="preserve">There is </w:t>
      </w:r>
      <w:r w:rsidR="00AB2E92">
        <w:rPr>
          <w:lang w:val="en-US"/>
        </w:rPr>
        <w:t xml:space="preserve">a connection between </w:t>
      </w:r>
      <w:r w:rsidR="00716E6D">
        <w:rPr>
          <w:lang w:val="en-US"/>
        </w:rPr>
        <w:t xml:space="preserve">Trump’s desire for </w:t>
      </w:r>
      <w:r w:rsidR="003808FD">
        <w:rPr>
          <w:lang w:val="en-US"/>
        </w:rPr>
        <w:t xml:space="preserve">a weak </w:t>
      </w:r>
      <w:r w:rsidR="00A41871">
        <w:rPr>
          <w:lang w:val="en-US"/>
        </w:rPr>
        <w:t xml:space="preserve">dollar and his aspiration for low </w:t>
      </w:r>
      <w:r w:rsidR="00752D28">
        <w:rPr>
          <w:lang w:val="en-US"/>
        </w:rPr>
        <w:t xml:space="preserve">interest </w:t>
      </w:r>
      <w:r w:rsidR="00440C85">
        <w:rPr>
          <w:lang w:val="en-US"/>
        </w:rPr>
        <w:t>rate. If the Federal R</w:t>
      </w:r>
      <w:r w:rsidR="00E744A0">
        <w:rPr>
          <w:lang w:val="en-US"/>
        </w:rPr>
        <w:t xml:space="preserve">eserve </w:t>
      </w:r>
      <w:r w:rsidR="007F752A">
        <w:rPr>
          <w:lang w:val="en-US"/>
        </w:rPr>
        <w:t xml:space="preserve">lowers the </w:t>
      </w:r>
      <w:r w:rsidR="00131BD6">
        <w:rPr>
          <w:lang w:val="en-US"/>
        </w:rPr>
        <w:t xml:space="preserve">interest rate, this </w:t>
      </w:r>
      <w:r w:rsidR="00FD30A6">
        <w:rPr>
          <w:lang w:val="en-US"/>
        </w:rPr>
        <w:t>will</w:t>
      </w:r>
      <w:r w:rsidR="00CB0FA9">
        <w:rPr>
          <w:lang w:val="en-US"/>
        </w:rPr>
        <w:t xml:space="preserve"> boost currencies in other currencies b</w:t>
      </w:r>
      <w:r w:rsidR="009F5A6B">
        <w:rPr>
          <w:lang w:val="en-US"/>
        </w:rPr>
        <w:t xml:space="preserve">y </w:t>
      </w:r>
      <w:r w:rsidR="003F107C">
        <w:rPr>
          <w:lang w:val="en-US"/>
        </w:rPr>
        <w:t xml:space="preserve">increasing </w:t>
      </w:r>
      <w:r w:rsidR="00A10D2C">
        <w:rPr>
          <w:lang w:val="en-US"/>
        </w:rPr>
        <w:t>their purchasing power thus encouraging trade relations with the US</w:t>
      </w:r>
      <w:r w:rsidR="00CF521F">
        <w:rPr>
          <w:lang w:val="en-US"/>
        </w:rPr>
        <w:t xml:space="preserve">. Also, </w:t>
      </w:r>
      <w:r w:rsidR="00095520">
        <w:rPr>
          <w:lang w:val="en-US"/>
        </w:rPr>
        <w:t xml:space="preserve">US products would become </w:t>
      </w:r>
      <w:r w:rsidR="00336F08">
        <w:rPr>
          <w:lang w:val="en-US"/>
        </w:rPr>
        <w:t xml:space="preserve">more affordable </w:t>
      </w:r>
      <w:r w:rsidR="00827BE1">
        <w:rPr>
          <w:lang w:val="en-US"/>
        </w:rPr>
        <w:t xml:space="preserve">abroad </w:t>
      </w:r>
      <w:r w:rsidR="00476C2E">
        <w:rPr>
          <w:lang w:val="en-US"/>
        </w:rPr>
        <w:t xml:space="preserve">and this would contribute to </w:t>
      </w:r>
      <w:r w:rsidR="0052625C">
        <w:rPr>
          <w:lang w:val="en-US"/>
        </w:rPr>
        <w:t>economic growth in</w:t>
      </w:r>
      <w:r w:rsidR="00440C85">
        <w:rPr>
          <w:lang w:val="en-US"/>
        </w:rPr>
        <w:t xml:space="preserve"> the</w:t>
      </w:r>
      <w:r w:rsidR="0052625C">
        <w:rPr>
          <w:lang w:val="en-US"/>
        </w:rPr>
        <w:t xml:space="preserve"> US. </w:t>
      </w:r>
      <w:r w:rsidR="00440C85">
        <w:rPr>
          <w:lang w:val="en-US"/>
        </w:rPr>
        <w:t>Besides, the</w:t>
      </w:r>
      <w:r w:rsidR="00FD30A6">
        <w:rPr>
          <w:lang w:val="en-US"/>
        </w:rPr>
        <w:t xml:space="preserve"> president</w:t>
      </w:r>
      <w:r w:rsidR="00440C85">
        <w:rPr>
          <w:lang w:val="en-US"/>
        </w:rPr>
        <w:t xml:space="preserve"> </w:t>
      </w:r>
      <w:r w:rsidR="00FD30A6">
        <w:rPr>
          <w:lang w:val="en-US"/>
        </w:rPr>
        <w:t>says</w:t>
      </w:r>
      <w:r w:rsidR="006C59F9">
        <w:rPr>
          <w:lang w:val="en-US"/>
        </w:rPr>
        <w:t xml:space="preserve"> that, “I do love </w:t>
      </w:r>
      <w:r w:rsidR="00FD30A6">
        <w:rPr>
          <w:lang w:val="en-US"/>
        </w:rPr>
        <w:t>a low-interest rate”</w:t>
      </w:r>
      <w:r w:rsidR="008606DC">
        <w:rPr>
          <w:lang w:val="en-US"/>
        </w:rPr>
        <w:t xml:space="preserve"> (</w:t>
      </w:r>
      <w:r w:rsidR="008606DC">
        <w:t>Baker&amp; Lee, 2017)</w:t>
      </w:r>
    </w:p>
    <w:p w:rsidR="00E306A8" w:rsidRDefault="002C2690" w:rsidP="00E306A8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Part C</w:t>
      </w:r>
    </w:p>
    <w:p w:rsidR="002C2690" w:rsidRDefault="00BB5061" w:rsidP="002C2690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>
        <w:rPr>
          <w:lang w:val="en-US"/>
        </w:rPr>
        <w:t xml:space="preserve">A strong </w:t>
      </w:r>
      <w:r w:rsidR="00CF635D">
        <w:rPr>
          <w:lang w:val="en-US"/>
        </w:rPr>
        <w:t xml:space="preserve">dollar would make </w:t>
      </w:r>
      <w:r w:rsidR="00D006CF">
        <w:rPr>
          <w:lang w:val="en-US"/>
        </w:rPr>
        <w:t xml:space="preserve">it difficult for the </w:t>
      </w:r>
      <w:r w:rsidR="005A7E10">
        <w:rPr>
          <w:lang w:val="en-US"/>
        </w:rPr>
        <w:t xml:space="preserve">US to compete </w:t>
      </w:r>
      <w:r w:rsidR="007304DB">
        <w:rPr>
          <w:lang w:val="en-US"/>
        </w:rPr>
        <w:t xml:space="preserve">as </w:t>
      </w:r>
      <w:r w:rsidR="00CB7A0D">
        <w:rPr>
          <w:lang w:val="en-US"/>
        </w:rPr>
        <w:t xml:space="preserve">it makes US products and services expensive for currencies in other </w:t>
      </w:r>
      <w:r w:rsidR="006F1F86">
        <w:rPr>
          <w:lang w:val="en-US"/>
        </w:rPr>
        <w:t xml:space="preserve">countries. </w:t>
      </w:r>
      <w:r w:rsidR="00686D9D">
        <w:rPr>
          <w:lang w:val="en-US"/>
        </w:rPr>
        <w:t xml:space="preserve">Also, </w:t>
      </w:r>
      <w:r w:rsidR="00694FCF">
        <w:rPr>
          <w:lang w:val="en-US"/>
        </w:rPr>
        <w:t xml:space="preserve">foreign products become cheaper for the </w:t>
      </w:r>
      <w:r w:rsidR="004241E2">
        <w:rPr>
          <w:lang w:val="en-US"/>
        </w:rPr>
        <w:t xml:space="preserve">US buyers thus reducing competition. </w:t>
      </w:r>
      <w:r w:rsidR="0067423C">
        <w:rPr>
          <w:lang w:val="en-US"/>
        </w:rPr>
        <w:t xml:space="preserve">As a result, </w:t>
      </w:r>
      <w:r w:rsidR="00FD16B8">
        <w:rPr>
          <w:lang w:val="en-US"/>
        </w:rPr>
        <w:t>this lowers trade interactions with the US</w:t>
      </w:r>
      <w:r w:rsidR="00FF3866">
        <w:rPr>
          <w:lang w:val="en-US"/>
        </w:rPr>
        <w:t xml:space="preserve"> since </w:t>
      </w:r>
      <w:r w:rsidR="007375B6">
        <w:rPr>
          <w:lang w:val="en-US"/>
        </w:rPr>
        <w:t xml:space="preserve">the foreign </w:t>
      </w:r>
      <w:r w:rsidR="00352251">
        <w:rPr>
          <w:lang w:val="en-US"/>
        </w:rPr>
        <w:t>investors may not benefit from the relationship</w:t>
      </w:r>
      <w:r w:rsidR="00FD16B8">
        <w:rPr>
          <w:lang w:val="en-US"/>
        </w:rPr>
        <w:t xml:space="preserve">. </w:t>
      </w:r>
      <w:r w:rsidR="00B21231">
        <w:rPr>
          <w:lang w:val="en-US"/>
        </w:rPr>
        <w:t xml:space="preserve">Besides, </w:t>
      </w:r>
      <w:r w:rsidR="00CC1246">
        <w:rPr>
          <w:lang w:val="en-US"/>
        </w:rPr>
        <w:t>Lahart (</w:t>
      </w:r>
      <w:r w:rsidR="0019505B">
        <w:rPr>
          <w:lang w:val="en-US"/>
        </w:rPr>
        <w:t>2019</w:t>
      </w:r>
      <w:r w:rsidR="00CC1246">
        <w:rPr>
          <w:lang w:val="en-US"/>
        </w:rPr>
        <w:t>) notes</w:t>
      </w:r>
      <w:r w:rsidR="002074F9">
        <w:rPr>
          <w:lang w:val="en-US"/>
        </w:rPr>
        <w:t xml:space="preserve"> that many countries such as China and Europe </w:t>
      </w:r>
      <w:r w:rsidR="00C15485">
        <w:rPr>
          <w:lang w:val="en-US"/>
        </w:rPr>
        <w:t>must</w:t>
      </w:r>
      <w:r w:rsidR="00021A09">
        <w:rPr>
          <w:lang w:val="en-US"/>
        </w:rPr>
        <w:t xml:space="preserve"> manipulate</w:t>
      </w:r>
      <w:r w:rsidR="00440C85">
        <w:rPr>
          <w:lang w:val="en-US"/>
        </w:rPr>
        <w:t xml:space="preserve"> </w:t>
      </w:r>
      <w:r w:rsidR="00421EC0">
        <w:rPr>
          <w:lang w:val="en-US"/>
        </w:rPr>
        <w:lastRenderedPageBreak/>
        <w:t xml:space="preserve">their currencies to </w:t>
      </w:r>
      <w:r w:rsidR="009B169A">
        <w:rPr>
          <w:lang w:val="en-US"/>
        </w:rPr>
        <w:t xml:space="preserve">catch </w:t>
      </w:r>
      <w:r w:rsidR="00D23510">
        <w:rPr>
          <w:lang w:val="en-US"/>
        </w:rPr>
        <w:t xml:space="preserve">up </w:t>
      </w:r>
      <w:r w:rsidR="005463B7">
        <w:rPr>
          <w:lang w:val="en-US"/>
        </w:rPr>
        <w:t xml:space="preserve">with </w:t>
      </w:r>
      <w:r w:rsidR="00894B22">
        <w:rPr>
          <w:lang w:val="en-US"/>
        </w:rPr>
        <w:t xml:space="preserve">the high </w:t>
      </w:r>
      <w:r w:rsidR="00F64D6D">
        <w:rPr>
          <w:lang w:val="en-US"/>
        </w:rPr>
        <w:t>interest rate in US</w:t>
      </w:r>
      <w:r w:rsidR="00A84F3F">
        <w:rPr>
          <w:lang w:val="en-US"/>
        </w:rPr>
        <w:t xml:space="preserve">. </w:t>
      </w:r>
      <w:r w:rsidR="00932E5A">
        <w:rPr>
          <w:lang w:val="en-US"/>
        </w:rPr>
        <w:t xml:space="preserve">Additionally, </w:t>
      </w:r>
      <w:r w:rsidR="00961E53">
        <w:rPr>
          <w:lang w:val="en-US"/>
        </w:rPr>
        <w:t>a strong dollar also affects the</w:t>
      </w:r>
      <w:r w:rsidR="00911447">
        <w:rPr>
          <w:lang w:val="en-US"/>
        </w:rPr>
        <w:t xml:space="preserve"> US </w:t>
      </w:r>
      <w:r w:rsidR="00200CBD">
        <w:rPr>
          <w:lang w:val="en-US"/>
        </w:rPr>
        <w:t xml:space="preserve">multinational </w:t>
      </w:r>
      <w:r w:rsidR="00CC11C7">
        <w:rPr>
          <w:lang w:val="en-US"/>
        </w:rPr>
        <w:t xml:space="preserve">companies as they </w:t>
      </w:r>
      <w:r w:rsidR="00133F1C">
        <w:rPr>
          <w:lang w:val="en-US"/>
        </w:rPr>
        <w:t xml:space="preserve">also </w:t>
      </w:r>
      <w:r w:rsidR="004138BA">
        <w:rPr>
          <w:lang w:val="en-US"/>
        </w:rPr>
        <w:t xml:space="preserve">struggle </w:t>
      </w:r>
      <w:r w:rsidR="001A5761">
        <w:rPr>
          <w:lang w:val="en-US"/>
        </w:rPr>
        <w:t>to meet the high rate</w:t>
      </w:r>
      <w:r w:rsidR="00F71402">
        <w:rPr>
          <w:lang w:val="en-US"/>
        </w:rPr>
        <w:t xml:space="preserve"> (Lahart</w:t>
      </w:r>
      <w:r w:rsidR="004513ED">
        <w:rPr>
          <w:lang w:val="en-US"/>
        </w:rPr>
        <w:t xml:space="preserve">, </w:t>
      </w:r>
      <w:r w:rsidR="00F71402">
        <w:rPr>
          <w:lang w:val="en-US"/>
        </w:rPr>
        <w:t>2019)</w:t>
      </w:r>
      <w:r w:rsidR="000D1E89">
        <w:rPr>
          <w:lang w:val="en-US"/>
        </w:rPr>
        <w:t xml:space="preserve">. Consequently, </w:t>
      </w:r>
      <w:r w:rsidR="00540F60">
        <w:rPr>
          <w:lang w:val="en-US"/>
        </w:rPr>
        <w:t xml:space="preserve">this reduces their earnings </w:t>
      </w:r>
      <w:r w:rsidR="00C130E4">
        <w:rPr>
          <w:lang w:val="en-US"/>
        </w:rPr>
        <w:t xml:space="preserve">and contribution to the US economy. </w:t>
      </w:r>
    </w:p>
    <w:p w:rsidR="00522BC2" w:rsidRDefault="00522BC2" w:rsidP="00522BC2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Part D</w:t>
      </w:r>
    </w:p>
    <w:p w:rsidR="00FC7249" w:rsidRDefault="00C20AA4" w:rsidP="00CE3E9E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>
        <w:rPr>
          <w:lang w:val="en-US"/>
        </w:rPr>
        <w:t xml:space="preserve">Negative </w:t>
      </w:r>
      <w:r w:rsidR="00B6507C">
        <w:rPr>
          <w:lang w:val="en-US"/>
        </w:rPr>
        <w:t xml:space="preserve">interest rates have </w:t>
      </w:r>
      <w:r w:rsidR="00EA478D">
        <w:rPr>
          <w:lang w:val="en-US"/>
        </w:rPr>
        <w:t>a few</w:t>
      </w:r>
      <w:r w:rsidR="00440C85">
        <w:rPr>
          <w:lang w:val="en-US"/>
        </w:rPr>
        <w:t xml:space="preserve"> </w:t>
      </w:r>
      <w:r w:rsidR="00284E7F">
        <w:rPr>
          <w:lang w:val="en-US"/>
        </w:rPr>
        <w:t xml:space="preserve">pros and </w:t>
      </w:r>
      <w:r w:rsidR="000323ED">
        <w:rPr>
          <w:lang w:val="en-US"/>
        </w:rPr>
        <w:t xml:space="preserve">cons. </w:t>
      </w:r>
      <w:r w:rsidR="00473924">
        <w:rPr>
          <w:lang w:val="en-US"/>
        </w:rPr>
        <w:t xml:space="preserve">Regarding the pros, </w:t>
      </w:r>
      <w:r w:rsidR="007D3633">
        <w:rPr>
          <w:lang w:val="en-US"/>
        </w:rPr>
        <w:t>this approach entails the</w:t>
      </w:r>
      <w:r w:rsidR="00C52A70">
        <w:rPr>
          <w:lang w:val="en-US"/>
        </w:rPr>
        <w:t xml:space="preserve"> central bank charg</w:t>
      </w:r>
      <w:r w:rsidR="007D3633">
        <w:rPr>
          <w:lang w:val="en-US"/>
        </w:rPr>
        <w:t>ing</w:t>
      </w:r>
      <w:r w:rsidR="00C52A70">
        <w:rPr>
          <w:lang w:val="en-US"/>
        </w:rPr>
        <w:t xml:space="preserve"> c</w:t>
      </w:r>
      <w:r w:rsidR="00A11C00">
        <w:rPr>
          <w:lang w:val="en-US"/>
        </w:rPr>
        <w:t xml:space="preserve">ommercial banks for </w:t>
      </w:r>
      <w:r w:rsidR="00254E45">
        <w:rPr>
          <w:lang w:val="en-US"/>
        </w:rPr>
        <w:t>holding investors’ money and</w:t>
      </w:r>
      <w:r w:rsidR="00C52A70">
        <w:rPr>
          <w:lang w:val="en-US"/>
        </w:rPr>
        <w:t xml:space="preserve"> the banks</w:t>
      </w:r>
      <w:r w:rsidR="00254E45">
        <w:rPr>
          <w:lang w:val="en-US"/>
        </w:rPr>
        <w:t xml:space="preserve"> would rather lend to borrowers to get some interest. </w:t>
      </w:r>
      <w:r w:rsidR="003F5D86">
        <w:rPr>
          <w:lang w:val="en-US"/>
        </w:rPr>
        <w:t>The</w:t>
      </w:r>
      <w:r w:rsidR="00E41E5D">
        <w:rPr>
          <w:lang w:val="en-US"/>
        </w:rPr>
        <w:t xml:space="preserve">oretically, </w:t>
      </w:r>
      <w:r w:rsidR="00E955C1">
        <w:rPr>
          <w:lang w:val="en-US"/>
        </w:rPr>
        <w:t xml:space="preserve">this approach aims to encourage </w:t>
      </w:r>
      <w:r w:rsidR="00E41E5D">
        <w:rPr>
          <w:lang w:val="en-US"/>
        </w:rPr>
        <w:t>more</w:t>
      </w:r>
      <w:r w:rsidR="00BC25F2">
        <w:rPr>
          <w:lang w:val="en-US"/>
        </w:rPr>
        <w:t xml:space="preserve"> investors </w:t>
      </w:r>
      <w:r w:rsidR="00DA760F">
        <w:rPr>
          <w:lang w:val="en-US"/>
        </w:rPr>
        <w:t>to</w:t>
      </w:r>
      <w:r w:rsidR="00BC25F2">
        <w:rPr>
          <w:lang w:val="en-US"/>
        </w:rPr>
        <w:t xml:space="preserve"> take advantage of th</w:t>
      </w:r>
      <w:r w:rsidR="00FA3D18">
        <w:rPr>
          <w:lang w:val="en-US"/>
        </w:rPr>
        <w:t xml:space="preserve">is move </w:t>
      </w:r>
      <w:r w:rsidR="000B70A8">
        <w:rPr>
          <w:lang w:val="en-US"/>
        </w:rPr>
        <w:t xml:space="preserve">and </w:t>
      </w:r>
      <w:r w:rsidR="00530DF9">
        <w:rPr>
          <w:lang w:val="en-US"/>
        </w:rPr>
        <w:t>grow their businesses</w:t>
      </w:r>
      <w:r w:rsidR="009C23B9">
        <w:rPr>
          <w:lang w:val="en-US"/>
        </w:rPr>
        <w:t xml:space="preserve"> thus </w:t>
      </w:r>
      <w:r w:rsidR="008042FF">
        <w:rPr>
          <w:lang w:val="en-US"/>
        </w:rPr>
        <w:t xml:space="preserve">increasing the demand for labor and </w:t>
      </w:r>
      <w:r w:rsidR="0081773D">
        <w:rPr>
          <w:lang w:val="en-US"/>
        </w:rPr>
        <w:t xml:space="preserve">solving the problem of </w:t>
      </w:r>
      <w:r w:rsidR="00DC0A05">
        <w:rPr>
          <w:lang w:val="en-US"/>
        </w:rPr>
        <w:t>une</w:t>
      </w:r>
      <w:r w:rsidR="00CF219D">
        <w:rPr>
          <w:lang w:val="en-US"/>
        </w:rPr>
        <w:t>m</w:t>
      </w:r>
      <w:r w:rsidR="00DC0A05">
        <w:rPr>
          <w:lang w:val="en-US"/>
        </w:rPr>
        <w:t>ployment</w:t>
      </w:r>
      <w:r w:rsidR="00530DF9">
        <w:rPr>
          <w:lang w:val="en-US"/>
        </w:rPr>
        <w:t xml:space="preserve">. </w:t>
      </w:r>
      <w:r w:rsidR="0097283E">
        <w:rPr>
          <w:lang w:val="en-US"/>
        </w:rPr>
        <w:t xml:space="preserve">Additionally, </w:t>
      </w:r>
      <w:r w:rsidR="00F1224F">
        <w:rPr>
          <w:lang w:val="en-US"/>
        </w:rPr>
        <w:t xml:space="preserve">the negative </w:t>
      </w:r>
      <w:r w:rsidR="007B4F61">
        <w:rPr>
          <w:lang w:val="en-US"/>
        </w:rPr>
        <w:t xml:space="preserve">interests will also weaken </w:t>
      </w:r>
      <w:r w:rsidR="00240F0B">
        <w:rPr>
          <w:lang w:val="en-US"/>
        </w:rPr>
        <w:t xml:space="preserve">the </w:t>
      </w:r>
      <w:r w:rsidR="00A02086">
        <w:rPr>
          <w:lang w:val="en-US"/>
        </w:rPr>
        <w:t xml:space="preserve">dollar </w:t>
      </w:r>
      <w:r w:rsidR="00F92781">
        <w:rPr>
          <w:lang w:val="en-US"/>
        </w:rPr>
        <w:t xml:space="preserve">as there will be less demand </w:t>
      </w:r>
      <w:r w:rsidR="00AB2BB2">
        <w:rPr>
          <w:lang w:val="en-US"/>
        </w:rPr>
        <w:t>for financial capital</w:t>
      </w:r>
      <w:r w:rsidR="00C05567">
        <w:rPr>
          <w:lang w:val="en-US"/>
        </w:rPr>
        <w:t xml:space="preserve">. </w:t>
      </w:r>
      <w:r w:rsidR="00357895">
        <w:rPr>
          <w:lang w:val="en-US"/>
        </w:rPr>
        <w:t xml:space="preserve">This </w:t>
      </w:r>
      <w:r w:rsidR="00791D95">
        <w:rPr>
          <w:lang w:val="en-US"/>
        </w:rPr>
        <w:t xml:space="preserve">effect is </w:t>
      </w:r>
      <w:r w:rsidR="00D410E6">
        <w:rPr>
          <w:lang w:val="en-US"/>
        </w:rPr>
        <w:t xml:space="preserve">advantageous for foreign markets as they will </w:t>
      </w:r>
      <w:r w:rsidR="00E03A27">
        <w:rPr>
          <w:lang w:val="en-US"/>
        </w:rPr>
        <w:t xml:space="preserve">benefit from increasing demand of their exports by Americans. </w:t>
      </w:r>
      <w:r w:rsidR="00AB0A2E">
        <w:rPr>
          <w:lang w:val="en-US"/>
        </w:rPr>
        <w:t xml:space="preserve">Consequently, </w:t>
      </w:r>
      <w:r w:rsidR="0020501C">
        <w:rPr>
          <w:lang w:val="en-US"/>
        </w:rPr>
        <w:t xml:space="preserve">these effects will stimulate </w:t>
      </w:r>
      <w:r w:rsidR="000D7595">
        <w:rPr>
          <w:lang w:val="en-US"/>
        </w:rPr>
        <w:t xml:space="preserve">economic activity and reduce </w:t>
      </w:r>
      <w:r w:rsidR="00625B92">
        <w:rPr>
          <w:lang w:val="en-US"/>
        </w:rPr>
        <w:t xml:space="preserve">the probabilities of inflations. </w:t>
      </w:r>
    </w:p>
    <w:p w:rsidR="00EA478D" w:rsidRDefault="00FC7249" w:rsidP="0046062A">
      <w:pPr>
        <w:spacing w:after="0"/>
        <w:ind w:firstLine="720"/>
        <w:rPr>
          <w:lang w:val="en-US"/>
        </w:rPr>
      </w:pPr>
      <w:r>
        <w:rPr>
          <w:lang w:val="en-US"/>
        </w:rPr>
        <w:t>One of the</w:t>
      </w:r>
      <w:r w:rsidR="001A23C5">
        <w:rPr>
          <w:lang w:val="en-US"/>
        </w:rPr>
        <w:t xml:space="preserve"> </w:t>
      </w:r>
      <w:r w:rsidR="00CC1246">
        <w:rPr>
          <w:lang w:val="en-US"/>
        </w:rPr>
        <w:t>cons of</w:t>
      </w:r>
      <w:r w:rsidR="00C04158">
        <w:rPr>
          <w:lang w:val="en-US"/>
        </w:rPr>
        <w:t xml:space="preserve"> the negative interest is that </w:t>
      </w:r>
      <w:r w:rsidR="005C6787">
        <w:rPr>
          <w:lang w:val="en-US"/>
        </w:rPr>
        <w:t xml:space="preserve">it is a </w:t>
      </w:r>
      <w:r w:rsidR="00261AB7">
        <w:rPr>
          <w:lang w:val="en-US"/>
        </w:rPr>
        <w:t>short-term</w:t>
      </w:r>
      <w:r w:rsidR="00352827">
        <w:rPr>
          <w:lang w:val="en-US"/>
        </w:rPr>
        <w:t xml:space="preserve"> plan as it may take back the country to </w:t>
      </w:r>
      <w:r w:rsidR="00D24862">
        <w:rPr>
          <w:lang w:val="en-US"/>
        </w:rPr>
        <w:t xml:space="preserve">a high rate state. </w:t>
      </w:r>
      <w:r w:rsidR="008F33CA">
        <w:rPr>
          <w:lang w:val="en-US"/>
        </w:rPr>
        <w:t xml:space="preserve">This </w:t>
      </w:r>
      <w:r w:rsidR="00261AB7">
        <w:rPr>
          <w:lang w:val="en-US"/>
        </w:rPr>
        <w:t>problem</w:t>
      </w:r>
      <w:r w:rsidR="008F33CA">
        <w:rPr>
          <w:lang w:val="en-US"/>
        </w:rPr>
        <w:t xml:space="preserve"> mainly </w:t>
      </w:r>
      <w:r w:rsidR="00261AB7">
        <w:rPr>
          <w:lang w:val="en-US"/>
        </w:rPr>
        <w:t>arises</w:t>
      </w:r>
      <w:r w:rsidR="008F33CA">
        <w:rPr>
          <w:lang w:val="en-US"/>
        </w:rPr>
        <w:t xml:space="preserve"> when </w:t>
      </w:r>
      <w:r w:rsidR="00751200">
        <w:rPr>
          <w:lang w:val="en-US"/>
        </w:rPr>
        <w:t xml:space="preserve">the savers decide to withdraw </w:t>
      </w:r>
      <w:r w:rsidR="00496ECA">
        <w:rPr>
          <w:lang w:val="en-US"/>
        </w:rPr>
        <w:t xml:space="preserve">all their </w:t>
      </w:r>
      <w:r w:rsidR="00751200">
        <w:rPr>
          <w:lang w:val="en-US"/>
        </w:rPr>
        <w:t>m</w:t>
      </w:r>
      <w:r w:rsidR="001F2DB6">
        <w:rPr>
          <w:lang w:val="en-US"/>
        </w:rPr>
        <w:t xml:space="preserve">oney </w:t>
      </w:r>
      <w:r w:rsidR="00496ECA">
        <w:rPr>
          <w:lang w:val="en-US"/>
        </w:rPr>
        <w:t xml:space="preserve">from the bank and </w:t>
      </w:r>
      <w:r w:rsidR="00821978">
        <w:rPr>
          <w:lang w:val="en-US"/>
        </w:rPr>
        <w:t>save in their homes</w:t>
      </w:r>
      <w:r w:rsidR="00E523D1">
        <w:rPr>
          <w:lang w:val="en-US"/>
        </w:rPr>
        <w:t xml:space="preserve"> since they may </w:t>
      </w:r>
      <w:r w:rsidR="00143EF7">
        <w:rPr>
          <w:lang w:val="en-US"/>
        </w:rPr>
        <w:t xml:space="preserve">be afraid of </w:t>
      </w:r>
      <w:r w:rsidR="00AF08C3">
        <w:rPr>
          <w:lang w:val="en-US"/>
        </w:rPr>
        <w:t xml:space="preserve">not </w:t>
      </w:r>
      <w:r w:rsidR="00143EF7">
        <w:rPr>
          <w:lang w:val="en-US"/>
        </w:rPr>
        <w:t xml:space="preserve">having </w:t>
      </w:r>
      <w:r w:rsidR="00CC1246">
        <w:rPr>
          <w:lang w:val="en-US"/>
        </w:rPr>
        <w:t>enough money</w:t>
      </w:r>
      <w:r w:rsidR="00CE70D2">
        <w:rPr>
          <w:lang w:val="en-US"/>
        </w:rPr>
        <w:t xml:space="preserve"> </w:t>
      </w:r>
      <w:r w:rsidR="00CC1246">
        <w:rPr>
          <w:lang w:val="en-US"/>
        </w:rPr>
        <w:t>in case</w:t>
      </w:r>
      <w:r w:rsidR="00CE70D2">
        <w:rPr>
          <w:lang w:val="en-US"/>
        </w:rPr>
        <w:t xml:space="preserve"> of a </w:t>
      </w:r>
      <w:r w:rsidR="00CC1246">
        <w:rPr>
          <w:lang w:val="en-US"/>
        </w:rPr>
        <w:t>crisis (</w:t>
      </w:r>
      <w:r w:rsidR="009B6E30">
        <w:t>Strauss, 2019)</w:t>
      </w:r>
      <w:r w:rsidR="00821978">
        <w:rPr>
          <w:lang w:val="en-US"/>
        </w:rPr>
        <w:t xml:space="preserve">. </w:t>
      </w:r>
      <w:r w:rsidR="00E406D8">
        <w:rPr>
          <w:lang w:val="en-US"/>
        </w:rPr>
        <w:t xml:space="preserve">Consequently, </w:t>
      </w:r>
      <w:r w:rsidR="008E1A07">
        <w:rPr>
          <w:lang w:val="en-US"/>
        </w:rPr>
        <w:t xml:space="preserve">this lowers the country’s capital </w:t>
      </w:r>
      <w:r w:rsidR="00013B42">
        <w:rPr>
          <w:lang w:val="en-US"/>
        </w:rPr>
        <w:t xml:space="preserve">and forces </w:t>
      </w:r>
      <w:r w:rsidR="00290278">
        <w:rPr>
          <w:lang w:val="en-US"/>
        </w:rPr>
        <w:t xml:space="preserve">the central bank </w:t>
      </w:r>
      <w:r w:rsidR="005C029C">
        <w:rPr>
          <w:lang w:val="en-US"/>
        </w:rPr>
        <w:t xml:space="preserve">to increase interest </w:t>
      </w:r>
      <w:r w:rsidR="00617772">
        <w:rPr>
          <w:lang w:val="en-US"/>
        </w:rPr>
        <w:t>rates to</w:t>
      </w:r>
      <w:r w:rsidR="0048574A">
        <w:rPr>
          <w:lang w:val="en-US"/>
        </w:rPr>
        <w:t xml:space="preserve"> solve the problem. </w:t>
      </w:r>
      <w:r w:rsidR="00261AB7">
        <w:rPr>
          <w:lang w:val="en-US"/>
        </w:rPr>
        <w:t>Also</w:t>
      </w:r>
      <w:r w:rsidR="00EA478D">
        <w:rPr>
          <w:lang w:val="en-US"/>
        </w:rPr>
        <w:t>, negative inte</w:t>
      </w:r>
      <w:r w:rsidR="00CC1246">
        <w:rPr>
          <w:lang w:val="en-US"/>
        </w:rPr>
        <w:t>rest rates are bad for savers. As evident, i</w:t>
      </w:r>
      <w:r w:rsidR="00EA478D">
        <w:rPr>
          <w:lang w:val="en-US"/>
        </w:rPr>
        <w:t xml:space="preserve">nvestors who are not willing to make risky investments prefer to save their money in the bank to gain from interests. However, with a negative interest in place, this approach only leads to loses since banks charge them for saving their money. </w:t>
      </w:r>
    </w:p>
    <w:p w:rsidR="00990A99" w:rsidRDefault="00990A99" w:rsidP="00990A99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Conclusion </w:t>
      </w:r>
    </w:p>
    <w:p w:rsidR="00990A99" w:rsidRDefault="00990A99" w:rsidP="00990A99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E74337">
        <w:rPr>
          <w:lang w:val="en-US"/>
        </w:rPr>
        <w:t xml:space="preserve">To conclude, </w:t>
      </w:r>
      <w:r w:rsidR="00DE3444">
        <w:rPr>
          <w:lang w:val="en-US"/>
        </w:rPr>
        <w:t xml:space="preserve">the monetary policy plays a crucial role </w:t>
      </w:r>
      <w:r w:rsidR="004975A0">
        <w:rPr>
          <w:lang w:val="en-US"/>
        </w:rPr>
        <w:t xml:space="preserve">in controlling </w:t>
      </w:r>
      <w:r w:rsidR="001B5125">
        <w:rPr>
          <w:lang w:val="en-US"/>
        </w:rPr>
        <w:t xml:space="preserve">the US </w:t>
      </w:r>
      <w:r w:rsidR="008F7EDB">
        <w:rPr>
          <w:lang w:val="en-US"/>
        </w:rPr>
        <w:t xml:space="preserve">interactions with foreign </w:t>
      </w:r>
      <w:r w:rsidR="00656B20">
        <w:rPr>
          <w:lang w:val="en-US"/>
        </w:rPr>
        <w:t xml:space="preserve">traders. </w:t>
      </w:r>
      <w:r w:rsidR="00164AD1">
        <w:rPr>
          <w:lang w:val="en-US"/>
        </w:rPr>
        <w:t xml:space="preserve">A high </w:t>
      </w:r>
      <w:r w:rsidR="00357062">
        <w:rPr>
          <w:lang w:val="en-US"/>
        </w:rPr>
        <w:t>interest rat</w:t>
      </w:r>
      <w:r w:rsidR="00415926">
        <w:rPr>
          <w:lang w:val="en-US"/>
        </w:rPr>
        <w:t xml:space="preserve">e </w:t>
      </w:r>
      <w:r w:rsidR="004E00E4">
        <w:rPr>
          <w:lang w:val="en-US"/>
        </w:rPr>
        <w:t>and a str</w:t>
      </w:r>
      <w:r w:rsidR="00835B95">
        <w:rPr>
          <w:lang w:val="en-US"/>
        </w:rPr>
        <w:t>ong</w:t>
      </w:r>
      <w:r w:rsidR="00440C85">
        <w:rPr>
          <w:lang w:val="en-US"/>
        </w:rPr>
        <w:t xml:space="preserve"> </w:t>
      </w:r>
      <w:r w:rsidR="005E4223">
        <w:rPr>
          <w:lang w:val="en-US"/>
        </w:rPr>
        <w:t xml:space="preserve">US </w:t>
      </w:r>
      <w:r w:rsidR="00FF35FB">
        <w:rPr>
          <w:lang w:val="en-US"/>
        </w:rPr>
        <w:t xml:space="preserve">dollar </w:t>
      </w:r>
      <w:r w:rsidR="00CC1246">
        <w:rPr>
          <w:lang w:val="en-US"/>
        </w:rPr>
        <w:t>lower</w:t>
      </w:r>
      <w:r w:rsidR="00A549FA">
        <w:rPr>
          <w:lang w:val="en-US"/>
        </w:rPr>
        <w:t xml:space="preserve"> </w:t>
      </w:r>
      <w:r w:rsidR="00A549FA">
        <w:rPr>
          <w:lang w:val="en-US"/>
        </w:rPr>
        <w:lastRenderedPageBreak/>
        <w:t xml:space="preserve">competition </w:t>
      </w:r>
      <w:r w:rsidR="00EE2CF0">
        <w:rPr>
          <w:lang w:val="en-US"/>
        </w:rPr>
        <w:t xml:space="preserve">and decreases economic activities in the country. As such </w:t>
      </w:r>
      <w:r w:rsidR="0069753B">
        <w:rPr>
          <w:lang w:val="en-US"/>
        </w:rPr>
        <w:t xml:space="preserve">low or negative </w:t>
      </w:r>
      <w:r w:rsidR="00F36058">
        <w:rPr>
          <w:lang w:val="en-US"/>
        </w:rPr>
        <w:t xml:space="preserve">interests </w:t>
      </w:r>
      <w:r w:rsidR="00CA0773">
        <w:rPr>
          <w:lang w:val="en-US"/>
        </w:rPr>
        <w:t xml:space="preserve">may </w:t>
      </w:r>
      <w:r w:rsidR="00DB3783">
        <w:rPr>
          <w:lang w:val="en-US"/>
        </w:rPr>
        <w:t xml:space="preserve">encourage foreign trade thus helping other </w:t>
      </w:r>
      <w:r w:rsidR="0061483E">
        <w:rPr>
          <w:lang w:val="en-US"/>
        </w:rPr>
        <w:t xml:space="preserve">countries as well </w:t>
      </w:r>
      <w:r w:rsidR="00171B6D">
        <w:rPr>
          <w:lang w:val="en-US"/>
        </w:rPr>
        <w:t xml:space="preserve">as domestic investors. </w:t>
      </w:r>
      <w:r w:rsidR="007440AA">
        <w:rPr>
          <w:lang w:val="en-US"/>
        </w:rPr>
        <w:t xml:space="preserve">Nevertheless, </w:t>
      </w:r>
      <w:r w:rsidR="00EC50D4">
        <w:rPr>
          <w:lang w:val="en-US"/>
        </w:rPr>
        <w:t xml:space="preserve">the cons such </w:t>
      </w:r>
      <w:r w:rsidR="00C67C52">
        <w:rPr>
          <w:lang w:val="en-US"/>
        </w:rPr>
        <w:t xml:space="preserve">as impact of the policy on </w:t>
      </w:r>
      <w:r w:rsidR="007B370B">
        <w:rPr>
          <w:lang w:val="en-US"/>
        </w:rPr>
        <w:t xml:space="preserve">savers should be considered to </w:t>
      </w:r>
      <w:r w:rsidR="002F481B">
        <w:rPr>
          <w:lang w:val="en-US"/>
        </w:rPr>
        <w:t xml:space="preserve">avoid </w:t>
      </w:r>
      <w:r w:rsidR="00281268">
        <w:rPr>
          <w:lang w:val="en-US"/>
        </w:rPr>
        <w:t xml:space="preserve">massive </w:t>
      </w:r>
      <w:r w:rsidR="002F481B">
        <w:rPr>
          <w:lang w:val="en-US"/>
        </w:rPr>
        <w:t xml:space="preserve">financial </w:t>
      </w:r>
      <w:r w:rsidR="00281268">
        <w:rPr>
          <w:lang w:val="en-US"/>
        </w:rPr>
        <w:t xml:space="preserve">losses. </w:t>
      </w: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062BBE" w:rsidRDefault="00062BBE" w:rsidP="00990A99">
      <w:pPr>
        <w:spacing w:after="0"/>
        <w:rPr>
          <w:lang w:val="en-US"/>
        </w:rPr>
      </w:pPr>
    </w:p>
    <w:p w:rsidR="00440C85" w:rsidRDefault="00440C85" w:rsidP="00062BBE">
      <w:pPr>
        <w:spacing w:after="0"/>
        <w:jc w:val="center"/>
        <w:rPr>
          <w:lang w:val="en-US"/>
        </w:rPr>
      </w:pPr>
    </w:p>
    <w:p w:rsidR="00440C85" w:rsidRDefault="00440C85" w:rsidP="00062BBE">
      <w:pPr>
        <w:spacing w:after="0"/>
        <w:jc w:val="center"/>
        <w:rPr>
          <w:lang w:val="en-US"/>
        </w:rPr>
      </w:pPr>
    </w:p>
    <w:p w:rsidR="00062BBE" w:rsidRDefault="00062BBE" w:rsidP="00062BBE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13586C" w:rsidRDefault="0013586C" w:rsidP="0013586C">
      <w:pPr>
        <w:spacing w:after="0"/>
        <w:ind w:left="720" w:hanging="720"/>
      </w:pPr>
      <w:r>
        <w:t xml:space="preserve">Baker, G., &amp; Lee, E. C. (2017). Trump says dollar ‘getting too strong,’ won’t label China a currency manipulator. The Wall Street Journal. Web accessed from </w:t>
      </w:r>
      <w:r w:rsidRPr="00EA02D1">
        <w:t>https://www.wsj.com/articles/trump-says-dollar-getting-too-strong-wont-label-china-currency-manipulator-1492024312</w:t>
      </w:r>
    </w:p>
    <w:p w:rsidR="0013586C" w:rsidRDefault="0013586C" w:rsidP="0013586C">
      <w:pPr>
        <w:spacing w:after="0"/>
        <w:ind w:left="720" w:hanging="720"/>
      </w:pPr>
      <w:r>
        <w:rPr>
          <w:lang w:val="en-US"/>
        </w:rPr>
        <w:t xml:space="preserve">Lahart, J. (2019). Trump really might weaken the dollar. The Wall Street Journal. Web accessed from </w:t>
      </w:r>
      <w:r w:rsidRPr="00EA02D1">
        <w:t>https://www.wsj.com/articles/trump-really-might-weaken-the-dollar-11563966000</w:t>
      </w:r>
    </w:p>
    <w:p w:rsidR="0013586C" w:rsidRDefault="0013586C" w:rsidP="0013586C">
      <w:pPr>
        <w:spacing w:after="0"/>
        <w:ind w:left="720" w:hanging="720"/>
      </w:pPr>
      <w:r>
        <w:t xml:space="preserve">Strauss, D. (2019). Trump has ramped up calls for negative interest rates. Here is what they are and why they are.  Business Insider. Web Accessed from </w:t>
      </w:r>
      <w:r w:rsidRPr="00EA02D1">
        <w:t>https://markets.businessinsider.com/news/stocks/negative-interest-rates-explained-what-they-are-why-they-matter-2019-8-1028516867</w:t>
      </w:r>
    </w:p>
    <w:p w:rsidR="009E7A27" w:rsidRPr="00E74337" w:rsidRDefault="009E7A27" w:rsidP="00990A99">
      <w:pPr>
        <w:spacing w:after="0"/>
        <w:rPr>
          <w:lang w:val="en-US"/>
        </w:rPr>
      </w:pPr>
    </w:p>
    <w:sectPr w:rsidR="009E7A27" w:rsidRPr="00E74337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288" w:rsidRDefault="00AB6288">
      <w:pPr>
        <w:spacing w:after="0" w:line="240" w:lineRule="auto"/>
      </w:pPr>
      <w:r>
        <w:separator/>
      </w:r>
    </w:p>
  </w:endnote>
  <w:endnote w:type="continuationSeparator" w:id="1">
    <w:p w:rsidR="00AB6288" w:rsidRDefault="00AB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288" w:rsidRDefault="00AB6288">
      <w:pPr>
        <w:spacing w:after="0" w:line="240" w:lineRule="auto"/>
      </w:pPr>
      <w:r>
        <w:separator/>
      </w:r>
    </w:p>
  </w:footnote>
  <w:footnote w:type="continuationSeparator" w:id="1">
    <w:p w:rsidR="00AB6288" w:rsidRDefault="00AB6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CB2838" w:rsidP="00A45B80">
        <w:pPr>
          <w:spacing w:after="0"/>
        </w:pPr>
        <w:r>
          <w:rPr>
            <w:lang w:val="en-US"/>
          </w:rPr>
          <w:t>MONETARY POLICY</w:t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EA02D1">
          <w:tab/>
        </w:r>
        <w:r w:rsidR="00D94C2C">
          <w:fldChar w:fldCharType="begin"/>
        </w:r>
        <w:r w:rsidR="0033533E">
          <w:instrText xml:space="preserve"> PAGE   \* MERGEFORMAT </w:instrText>
        </w:r>
        <w:r w:rsidR="00D94C2C">
          <w:fldChar w:fldCharType="separate"/>
        </w:r>
        <w:r w:rsidR="00CC1246">
          <w:rPr>
            <w:noProof/>
          </w:rPr>
          <w:t>2</w:t>
        </w:r>
        <w:r w:rsidR="00D94C2C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38" w:rsidRPr="0076796A" w:rsidRDefault="008B6B3E" w:rsidP="00CB2838">
    <w:pPr>
      <w:spacing w:after="0"/>
    </w:pPr>
    <w:r>
      <w:t xml:space="preserve">Running head: </w:t>
    </w:r>
    <w:r w:rsidR="00CB2838">
      <w:rPr>
        <w:lang w:val="en-US"/>
      </w:rPr>
      <w:t xml:space="preserve">MONETARY POLICY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DWgCDW3aU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3CA"/>
    <w:rsid w:val="0000545D"/>
    <w:rsid w:val="00005616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3B42"/>
    <w:rsid w:val="000144CE"/>
    <w:rsid w:val="00014D83"/>
    <w:rsid w:val="00015680"/>
    <w:rsid w:val="00017292"/>
    <w:rsid w:val="00017954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A09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3A4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959"/>
    <w:rsid w:val="00030FFA"/>
    <w:rsid w:val="000310CC"/>
    <w:rsid w:val="00031AE2"/>
    <w:rsid w:val="00031CFF"/>
    <w:rsid w:val="00031DA5"/>
    <w:rsid w:val="000323ED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228"/>
    <w:rsid w:val="00043D96"/>
    <w:rsid w:val="000446A2"/>
    <w:rsid w:val="00044825"/>
    <w:rsid w:val="00044D87"/>
    <w:rsid w:val="0004506B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67B1"/>
    <w:rsid w:val="000473DA"/>
    <w:rsid w:val="00047631"/>
    <w:rsid w:val="000504F6"/>
    <w:rsid w:val="00050639"/>
    <w:rsid w:val="000506DD"/>
    <w:rsid w:val="000507F8"/>
    <w:rsid w:val="00050980"/>
    <w:rsid w:val="00050D8C"/>
    <w:rsid w:val="00051128"/>
    <w:rsid w:val="000516F7"/>
    <w:rsid w:val="00052C71"/>
    <w:rsid w:val="00052EBA"/>
    <w:rsid w:val="00053194"/>
    <w:rsid w:val="00053F8B"/>
    <w:rsid w:val="00054277"/>
    <w:rsid w:val="000545FA"/>
    <w:rsid w:val="000547B7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2BBE"/>
    <w:rsid w:val="00063092"/>
    <w:rsid w:val="000633C3"/>
    <w:rsid w:val="000638B5"/>
    <w:rsid w:val="0006447E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003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4DBF"/>
    <w:rsid w:val="0007506F"/>
    <w:rsid w:val="0007523A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0E70"/>
    <w:rsid w:val="0009120C"/>
    <w:rsid w:val="00091381"/>
    <w:rsid w:val="0009168B"/>
    <w:rsid w:val="00092AC0"/>
    <w:rsid w:val="00092CC7"/>
    <w:rsid w:val="00093471"/>
    <w:rsid w:val="000938FE"/>
    <w:rsid w:val="000940A9"/>
    <w:rsid w:val="00094131"/>
    <w:rsid w:val="000941C6"/>
    <w:rsid w:val="000945C9"/>
    <w:rsid w:val="00094F81"/>
    <w:rsid w:val="0009527C"/>
    <w:rsid w:val="00095520"/>
    <w:rsid w:val="00095863"/>
    <w:rsid w:val="00095F61"/>
    <w:rsid w:val="000965DE"/>
    <w:rsid w:val="00096605"/>
    <w:rsid w:val="000966F0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AAD"/>
    <w:rsid w:val="000A73F8"/>
    <w:rsid w:val="000A75C5"/>
    <w:rsid w:val="000A76DA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A3F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0A8"/>
    <w:rsid w:val="000B7746"/>
    <w:rsid w:val="000B79EF"/>
    <w:rsid w:val="000B7EC5"/>
    <w:rsid w:val="000B7EEA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61F"/>
    <w:rsid w:val="000C3D8B"/>
    <w:rsid w:val="000C3F30"/>
    <w:rsid w:val="000C3F8A"/>
    <w:rsid w:val="000C4350"/>
    <w:rsid w:val="000C46E0"/>
    <w:rsid w:val="000C4C15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D22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B1F"/>
    <w:rsid w:val="000D1D11"/>
    <w:rsid w:val="000D1E89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95"/>
    <w:rsid w:val="000D75F8"/>
    <w:rsid w:val="000D7933"/>
    <w:rsid w:val="000D79F3"/>
    <w:rsid w:val="000E01D9"/>
    <w:rsid w:val="000E06C8"/>
    <w:rsid w:val="000E10ED"/>
    <w:rsid w:val="000E119E"/>
    <w:rsid w:val="000E1340"/>
    <w:rsid w:val="000E144A"/>
    <w:rsid w:val="000E1470"/>
    <w:rsid w:val="000E1D4C"/>
    <w:rsid w:val="000E1E52"/>
    <w:rsid w:val="000E2162"/>
    <w:rsid w:val="000E24F1"/>
    <w:rsid w:val="000E2CFE"/>
    <w:rsid w:val="000E2FD0"/>
    <w:rsid w:val="000E338D"/>
    <w:rsid w:val="000E3ED7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4569"/>
    <w:rsid w:val="00105325"/>
    <w:rsid w:val="00105347"/>
    <w:rsid w:val="0010547A"/>
    <w:rsid w:val="001060CA"/>
    <w:rsid w:val="001062AE"/>
    <w:rsid w:val="00106AA3"/>
    <w:rsid w:val="00106CD2"/>
    <w:rsid w:val="00106E4E"/>
    <w:rsid w:val="001078C9"/>
    <w:rsid w:val="00107B1B"/>
    <w:rsid w:val="0011068D"/>
    <w:rsid w:val="001111A1"/>
    <w:rsid w:val="001118AC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EF7"/>
    <w:rsid w:val="0012272A"/>
    <w:rsid w:val="0012296C"/>
    <w:rsid w:val="00122C22"/>
    <w:rsid w:val="00122CF8"/>
    <w:rsid w:val="00123340"/>
    <w:rsid w:val="00123630"/>
    <w:rsid w:val="00124B05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3072E"/>
    <w:rsid w:val="001307BE"/>
    <w:rsid w:val="0013128F"/>
    <w:rsid w:val="001313BC"/>
    <w:rsid w:val="00131BD6"/>
    <w:rsid w:val="0013209D"/>
    <w:rsid w:val="00132C56"/>
    <w:rsid w:val="00133678"/>
    <w:rsid w:val="00133B66"/>
    <w:rsid w:val="00133F1C"/>
    <w:rsid w:val="00134363"/>
    <w:rsid w:val="001343E1"/>
    <w:rsid w:val="001352AD"/>
    <w:rsid w:val="0013586C"/>
    <w:rsid w:val="0013630B"/>
    <w:rsid w:val="00136369"/>
    <w:rsid w:val="001368DF"/>
    <w:rsid w:val="00136915"/>
    <w:rsid w:val="001369B5"/>
    <w:rsid w:val="00136A3E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3EF7"/>
    <w:rsid w:val="001441AD"/>
    <w:rsid w:val="001444CD"/>
    <w:rsid w:val="001447D6"/>
    <w:rsid w:val="00144877"/>
    <w:rsid w:val="001448AE"/>
    <w:rsid w:val="001454C2"/>
    <w:rsid w:val="00145A0D"/>
    <w:rsid w:val="00145BBD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17"/>
    <w:rsid w:val="00150165"/>
    <w:rsid w:val="00150768"/>
    <w:rsid w:val="00150A98"/>
    <w:rsid w:val="00150D9A"/>
    <w:rsid w:val="00151390"/>
    <w:rsid w:val="001514ED"/>
    <w:rsid w:val="001514F1"/>
    <w:rsid w:val="00151560"/>
    <w:rsid w:val="00151863"/>
    <w:rsid w:val="00151B37"/>
    <w:rsid w:val="00151D15"/>
    <w:rsid w:val="00151F54"/>
    <w:rsid w:val="001528E9"/>
    <w:rsid w:val="00152B68"/>
    <w:rsid w:val="00152C20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6087"/>
    <w:rsid w:val="00156302"/>
    <w:rsid w:val="00156C7D"/>
    <w:rsid w:val="00156DB4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3FA"/>
    <w:rsid w:val="00163ADE"/>
    <w:rsid w:val="00163DD9"/>
    <w:rsid w:val="00163DDA"/>
    <w:rsid w:val="00164320"/>
    <w:rsid w:val="00164539"/>
    <w:rsid w:val="00164735"/>
    <w:rsid w:val="00164AC0"/>
    <w:rsid w:val="00164AD1"/>
    <w:rsid w:val="00165D50"/>
    <w:rsid w:val="001665DC"/>
    <w:rsid w:val="00166C15"/>
    <w:rsid w:val="00166DFC"/>
    <w:rsid w:val="00167C75"/>
    <w:rsid w:val="00170684"/>
    <w:rsid w:val="00170AB3"/>
    <w:rsid w:val="00170FA2"/>
    <w:rsid w:val="001715C5"/>
    <w:rsid w:val="00171B1C"/>
    <w:rsid w:val="00171B6D"/>
    <w:rsid w:val="00172118"/>
    <w:rsid w:val="00172225"/>
    <w:rsid w:val="001722A2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722"/>
    <w:rsid w:val="00175AAE"/>
    <w:rsid w:val="0017615C"/>
    <w:rsid w:val="00176549"/>
    <w:rsid w:val="001767C6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11D"/>
    <w:rsid w:val="0018123B"/>
    <w:rsid w:val="001812E5"/>
    <w:rsid w:val="00182283"/>
    <w:rsid w:val="00182388"/>
    <w:rsid w:val="00182545"/>
    <w:rsid w:val="0018264B"/>
    <w:rsid w:val="001829BE"/>
    <w:rsid w:val="00182CBD"/>
    <w:rsid w:val="001833AC"/>
    <w:rsid w:val="00183C5B"/>
    <w:rsid w:val="0018434F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627"/>
    <w:rsid w:val="00190A82"/>
    <w:rsid w:val="00190B8A"/>
    <w:rsid w:val="00190F18"/>
    <w:rsid w:val="0019103F"/>
    <w:rsid w:val="0019110C"/>
    <w:rsid w:val="0019130C"/>
    <w:rsid w:val="00191757"/>
    <w:rsid w:val="001930C6"/>
    <w:rsid w:val="00193294"/>
    <w:rsid w:val="001939AB"/>
    <w:rsid w:val="0019505B"/>
    <w:rsid w:val="001959B7"/>
    <w:rsid w:val="00195FB2"/>
    <w:rsid w:val="00196B8F"/>
    <w:rsid w:val="00196DDB"/>
    <w:rsid w:val="00196DFB"/>
    <w:rsid w:val="001973BE"/>
    <w:rsid w:val="00197404"/>
    <w:rsid w:val="00197443"/>
    <w:rsid w:val="00197678"/>
    <w:rsid w:val="00197E41"/>
    <w:rsid w:val="001A047F"/>
    <w:rsid w:val="001A0FD0"/>
    <w:rsid w:val="001A1042"/>
    <w:rsid w:val="001A17EB"/>
    <w:rsid w:val="001A1C73"/>
    <w:rsid w:val="001A1C81"/>
    <w:rsid w:val="001A1CC7"/>
    <w:rsid w:val="001A23C5"/>
    <w:rsid w:val="001A2850"/>
    <w:rsid w:val="001A2A52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761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1C1A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5125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48A"/>
    <w:rsid w:val="001C5666"/>
    <w:rsid w:val="001C5734"/>
    <w:rsid w:val="001C595D"/>
    <w:rsid w:val="001C61C9"/>
    <w:rsid w:val="001C64E5"/>
    <w:rsid w:val="001C65F7"/>
    <w:rsid w:val="001C6867"/>
    <w:rsid w:val="001C6A5B"/>
    <w:rsid w:val="001C71AB"/>
    <w:rsid w:val="001C72EE"/>
    <w:rsid w:val="001C7F39"/>
    <w:rsid w:val="001D0558"/>
    <w:rsid w:val="001D0A5F"/>
    <w:rsid w:val="001D1847"/>
    <w:rsid w:val="001D1976"/>
    <w:rsid w:val="001D1A56"/>
    <w:rsid w:val="001D1FDE"/>
    <w:rsid w:val="001D23F8"/>
    <w:rsid w:val="001D25A3"/>
    <w:rsid w:val="001D2961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1FD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2DB6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4A1"/>
    <w:rsid w:val="001F5CA3"/>
    <w:rsid w:val="001F5D9D"/>
    <w:rsid w:val="001F5E5F"/>
    <w:rsid w:val="001F5FA3"/>
    <w:rsid w:val="001F604C"/>
    <w:rsid w:val="001F63F8"/>
    <w:rsid w:val="001F648A"/>
    <w:rsid w:val="001F65FA"/>
    <w:rsid w:val="001F67E2"/>
    <w:rsid w:val="001F69C9"/>
    <w:rsid w:val="001F6B96"/>
    <w:rsid w:val="001F6E17"/>
    <w:rsid w:val="001F710D"/>
    <w:rsid w:val="001F75D6"/>
    <w:rsid w:val="001F765E"/>
    <w:rsid w:val="001F7BB7"/>
    <w:rsid w:val="001F7DBE"/>
    <w:rsid w:val="00200224"/>
    <w:rsid w:val="002002B2"/>
    <w:rsid w:val="00200880"/>
    <w:rsid w:val="00200CBD"/>
    <w:rsid w:val="00200E34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1C"/>
    <w:rsid w:val="002050C5"/>
    <w:rsid w:val="00205203"/>
    <w:rsid w:val="0020596D"/>
    <w:rsid w:val="00206497"/>
    <w:rsid w:val="002066B2"/>
    <w:rsid w:val="00206DDC"/>
    <w:rsid w:val="002074F9"/>
    <w:rsid w:val="00207A4E"/>
    <w:rsid w:val="00207DB3"/>
    <w:rsid w:val="00210827"/>
    <w:rsid w:val="002109AF"/>
    <w:rsid w:val="00210BEE"/>
    <w:rsid w:val="002111FF"/>
    <w:rsid w:val="00211E21"/>
    <w:rsid w:val="002122EB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12E3"/>
    <w:rsid w:val="002215EF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4D8"/>
    <w:rsid w:val="00227587"/>
    <w:rsid w:val="002276CB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335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37D51"/>
    <w:rsid w:val="00240226"/>
    <w:rsid w:val="00240DED"/>
    <w:rsid w:val="00240EF1"/>
    <w:rsid w:val="00240F0B"/>
    <w:rsid w:val="00241294"/>
    <w:rsid w:val="002415B4"/>
    <w:rsid w:val="002417A6"/>
    <w:rsid w:val="00241FBA"/>
    <w:rsid w:val="002420E3"/>
    <w:rsid w:val="002425A7"/>
    <w:rsid w:val="00242765"/>
    <w:rsid w:val="00242B52"/>
    <w:rsid w:val="00243231"/>
    <w:rsid w:val="00243AC9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4E45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E05"/>
    <w:rsid w:val="00261205"/>
    <w:rsid w:val="00261AB7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375"/>
    <w:rsid w:val="00273529"/>
    <w:rsid w:val="002735C0"/>
    <w:rsid w:val="00273B12"/>
    <w:rsid w:val="00273EAF"/>
    <w:rsid w:val="00273F09"/>
    <w:rsid w:val="00274022"/>
    <w:rsid w:val="00274177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68"/>
    <w:rsid w:val="002812C7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257"/>
    <w:rsid w:val="0028435A"/>
    <w:rsid w:val="002844A4"/>
    <w:rsid w:val="0028484A"/>
    <w:rsid w:val="00284B6D"/>
    <w:rsid w:val="00284CB4"/>
    <w:rsid w:val="00284E7F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278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2143"/>
    <w:rsid w:val="002A2468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C7B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B74AC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690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4C08"/>
    <w:rsid w:val="002E524B"/>
    <w:rsid w:val="002E5488"/>
    <w:rsid w:val="002E56EC"/>
    <w:rsid w:val="002E5735"/>
    <w:rsid w:val="002E5E0F"/>
    <w:rsid w:val="002E603C"/>
    <w:rsid w:val="002E6DFC"/>
    <w:rsid w:val="002E7D58"/>
    <w:rsid w:val="002E7E08"/>
    <w:rsid w:val="002F06F2"/>
    <w:rsid w:val="002F09B3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84A"/>
    <w:rsid w:val="002F29D3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81B"/>
    <w:rsid w:val="002F4936"/>
    <w:rsid w:val="002F51CD"/>
    <w:rsid w:val="002F5219"/>
    <w:rsid w:val="002F526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7E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68BD"/>
    <w:rsid w:val="00317403"/>
    <w:rsid w:val="003174CE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B52"/>
    <w:rsid w:val="0032465E"/>
    <w:rsid w:val="003248BF"/>
    <w:rsid w:val="00324ED0"/>
    <w:rsid w:val="00325B7D"/>
    <w:rsid w:val="003260D3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98B"/>
    <w:rsid w:val="00332CB1"/>
    <w:rsid w:val="00332D2C"/>
    <w:rsid w:val="00332E38"/>
    <w:rsid w:val="00333762"/>
    <w:rsid w:val="00333796"/>
    <w:rsid w:val="00333BF7"/>
    <w:rsid w:val="00334099"/>
    <w:rsid w:val="003341BB"/>
    <w:rsid w:val="003344E9"/>
    <w:rsid w:val="00334756"/>
    <w:rsid w:val="00334B48"/>
    <w:rsid w:val="0033533E"/>
    <w:rsid w:val="003357B5"/>
    <w:rsid w:val="0033587E"/>
    <w:rsid w:val="00335F6A"/>
    <w:rsid w:val="00336C21"/>
    <w:rsid w:val="00336F08"/>
    <w:rsid w:val="00336F2E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8A5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251"/>
    <w:rsid w:val="00352301"/>
    <w:rsid w:val="0035268E"/>
    <w:rsid w:val="00352827"/>
    <w:rsid w:val="00352D6A"/>
    <w:rsid w:val="00354017"/>
    <w:rsid w:val="00354029"/>
    <w:rsid w:val="003545AF"/>
    <w:rsid w:val="00354847"/>
    <w:rsid w:val="00355117"/>
    <w:rsid w:val="00355240"/>
    <w:rsid w:val="00355CC6"/>
    <w:rsid w:val="00355DE7"/>
    <w:rsid w:val="0035600C"/>
    <w:rsid w:val="00356844"/>
    <w:rsid w:val="00356957"/>
    <w:rsid w:val="00357062"/>
    <w:rsid w:val="00357296"/>
    <w:rsid w:val="00357895"/>
    <w:rsid w:val="00357B4C"/>
    <w:rsid w:val="00357B5A"/>
    <w:rsid w:val="00357C77"/>
    <w:rsid w:val="003600EC"/>
    <w:rsid w:val="0036163B"/>
    <w:rsid w:val="00361CF4"/>
    <w:rsid w:val="00361CFF"/>
    <w:rsid w:val="00361D82"/>
    <w:rsid w:val="0036212D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A3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4C33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08FD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825"/>
    <w:rsid w:val="00386B17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97CD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5FE"/>
    <w:rsid w:val="003A4D63"/>
    <w:rsid w:val="003A500E"/>
    <w:rsid w:val="003A5577"/>
    <w:rsid w:val="003A57DB"/>
    <w:rsid w:val="003A581C"/>
    <w:rsid w:val="003A592E"/>
    <w:rsid w:val="003A59D4"/>
    <w:rsid w:val="003A5A17"/>
    <w:rsid w:val="003A5A99"/>
    <w:rsid w:val="003A5C62"/>
    <w:rsid w:val="003A65D1"/>
    <w:rsid w:val="003A66D3"/>
    <w:rsid w:val="003A709A"/>
    <w:rsid w:val="003A70AE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18D"/>
    <w:rsid w:val="003B1382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374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7F"/>
    <w:rsid w:val="003D7AA2"/>
    <w:rsid w:val="003D7ACB"/>
    <w:rsid w:val="003D7B7E"/>
    <w:rsid w:val="003E082E"/>
    <w:rsid w:val="003E090E"/>
    <w:rsid w:val="003E093A"/>
    <w:rsid w:val="003E0F30"/>
    <w:rsid w:val="003E1397"/>
    <w:rsid w:val="003E197F"/>
    <w:rsid w:val="003E1B03"/>
    <w:rsid w:val="003E1FB7"/>
    <w:rsid w:val="003E22AD"/>
    <w:rsid w:val="003E2461"/>
    <w:rsid w:val="003E2841"/>
    <w:rsid w:val="003E2AA7"/>
    <w:rsid w:val="003E2B41"/>
    <w:rsid w:val="003E2B90"/>
    <w:rsid w:val="003E2BF3"/>
    <w:rsid w:val="003E3161"/>
    <w:rsid w:val="003E3172"/>
    <w:rsid w:val="003E3389"/>
    <w:rsid w:val="003E3568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A04"/>
    <w:rsid w:val="003E7C5C"/>
    <w:rsid w:val="003F046F"/>
    <w:rsid w:val="003F0831"/>
    <w:rsid w:val="003F0884"/>
    <w:rsid w:val="003F0A7A"/>
    <w:rsid w:val="003F0C13"/>
    <w:rsid w:val="003F107C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56D5"/>
    <w:rsid w:val="003F5942"/>
    <w:rsid w:val="003F5D86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0D73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29C"/>
    <w:rsid w:val="00407B2C"/>
    <w:rsid w:val="00407D5B"/>
    <w:rsid w:val="00407FBE"/>
    <w:rsid w:val="0041022E"/>
    <w:rsid w:val="00410237"/>
    <w:rsid w:val="004102E5"/>
    <w:rsid w:val="00410F39"/>
    <w:rsid w:val="004110A7"/>
    <w:rsid w:val="00411509"/>
    <w:rsid w:val="0041165C"/>
    <w:rsid w:val="00411B8E"/>
    <w:rsid w:val="0041247B"/>
    <w:rsid w:val="004128D5"/>
    <w:rsid w:val="00412DFD"/>
    <w:rsid w:val="00413422"/>
    <w:rsid w:val="004138BA"/>
    <w:rsid w:val="00413A1C"/>
    <w:rsid w:val="00413CE5"/>
    <w:rsid w:val="00413F4A"/>
    <w:rsid w:val="00413F54"/>
    <w:rsid w:val="00414190"/>
    <w:rsid w:val="004146E6"/>
    <w:rsid w:val="00414E31"/>
    <w:rsid w:val="00415458"/>
    <w:rsid w:val="00415826"/>
    <w:rsid w:val="00415893"/>
    <w:rsid w:val="00415926"/>
    <w:rsid w:val="00415935"/>
    <w:rsid w:val="00415A0B"/>
    <w:rsid w:val="00415D3F"/>
    <w:rsid w:val="00415E19"/>
    <w:rsid w:val="0041664C"/>
    <w:rsid w:val="00420380"/>
    <w:rsid w:val="004205B1"/>
    <w:rsid w:val="0042091E"/>
    <w:rsid w:val="004209F3"/>
    <w:rsid w:val="00420F77"/>
    <w:rsid w:val="00421778"/>
    <w:rsid w:val="0042184F"/>
    <w:rsid w:val="00421EC0"/>
    <w:rsid w:val="00422219"/>
    <w:rsid w:val="0042242A"/>
    <w:rsid w:val="00422982"/>
    <w:rsid w:val="0042304D"/>
    <w:rsid w:val="00423170"/>
    <w:rsid w:val="00423B92"/>
    <w:rsid w:val="00423D22"/>
    <w:rsid w:val="00423F05"/>
    <w:rsid w:val="004241E2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35A"/>
    <w:rsid w:val="00440A29"/>
    <w:rsid w:val="00440C85"/>
    <w:rsid w:val="00440CB3"/>
    <w:rsid w:val="00441310"/>
    <w:rsid w:val="004413A4"/>
    <w:rsid w:val="0044183F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50"/>
    <w:rsid w:val="00447571"/>
    <w:rsid w:val="00447FEE"/>
    <w:rsid w:val="00450615"/>
    <w:rsid w:val="00450BE8"/>
    <w:rsid w:val="004513ED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62A"/>
    <w:rsid w:val="00460792"/>
    <w:rsid w:val="00460BEE"/>
    <w:rsid w:val="00460C2A"/>
    <w:rsid w:val="00460C7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26B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924"/>
    <w:rsid w:val="00473A90"/>
    <w:rsid w:val="00473A9B"/>
    <w:rsid w:val="00473DB6"/>
    <w:rsid w:val="00473F31"/>
    <w:rsid w:val="004742E0"/>
    <w:rsid w:val="00475178"/>
    <w:rsid w:val="0047547E"/>
    <w:rsid w:val="004755A1"/>
    <w:rsid w:val="00475691"/>
    <w:rsid w:val="00475D94"/>
    <w:rsid w:val="004760C2"/>
    <w:rsid w:val="004760EA"/>
    <w:rsid w:val="004767AB"/>
    <w:rsid w:val="0047684E"/>
    <w:rsid w:val="00476B6A"/>
    <w:rsid w:val="00476C2E"/>
    <w:rsid w:val="00477034"/>
    <w:rsid w:val="004771DC"/>
    <w:rsid w:val="00477562"/>
    <w:rsid w:val="00477AD3"/>
    <w:rsid w:val="00480359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74A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849"/>
    <w:rsid w:val="004878BB"/>
    <w:rsid w:val="004879E8"/>
    <w:rsid w:val="00487E83"/>
    <w:rsid w:val="0049000A"/>
    <w:rsid w:val="00490270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6ECA"/>
    <w:rsid w:val="004975A0"/>
    <w:rsid w:val="0049791E"/>
    <w:rsid w:val="00497E33"/>
    <w:rsid w:val="004A118C"/>
    <w:rsid w:val="004A1256"/>
    <w:rsid w:val="004A146E"/>
    <w:rsid w:val="004A19C4"/>
    <w:rsid w:val="004A1DEA"/>
    <w:rsid w:val="004A2350"/>
    <w:rsid w:val="004A29D8"/>
    <w:rsid w:val="004A2A36"/>
    <w:rsid w:val="004A31A5"/>
    <w:rsid w:val="004A356D"/>
    <w:rsid w:val="004A369F"/>
    <w:rsid w:val="004A3EAD"/>
    <w:rsid w:val="004A427A"/>
    <w:rsid w:val="004A46B8"/>
    <w:rsid w:val="004A4A68"/>
    <w:rsid w:val="004A4E5E"/>
    <w:rsid w:val="004A4F5B"/>
    <w:rsid w:val="004A522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FD6"/>
    <w:rsid w:val="004C603D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0E4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1AA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797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3AA"/>
    <w:rsid w:val="004F274B"/>
    <w:rsid w:val="004F297F"/>
    <w:rsid w:val="004F2E1B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863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12"/>
    <w:rsid w:val="00513679"/>
    <w:rsid w:val="005136B6"/>
    <w:rsid w:val="0051485A"/>
    <w:rsid w:val="00514F72"/>
    <w:rsid w:val="0051565C"/>
    <w:rsid w:val="00515854"/>
    <w:rsid w:val="00515E07"/>
    <w:rsid w:val="00516B83"/>
    <w:rsid w:val="00516C30"/>
    <w:rsid w:val="00516CB2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224C"/>
    <w:rsid w:val="00522BC2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25C"/>
    <w:rsid w:val="005267C4"/>
    <w:rsid w:val="00526996"/>
    <w:rsid w:val="00526D3B"/>
    <w:rsid w:val="00527665"/>
    <w:rsid w:val="00527B89"/>
    <w:rsid w:val="005301C4"/>
    <w:rsid w:val="00530829"/>
    <w:rsid w:val="005309F4"/>
    <w:rsid w:val="00530DF9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6FE8"/>
    <w:rsid w:val="00537112"/>
    <w:rsid w:val="00537956"/>
    <w:rsid w:val="00537B72"/>
    <w:rsid w:val="00537F25"/>
    <w:rsid w:val="005401FD"/>
    <w:rsid w:val="00540B2C"/>
    <w:rsid w:val="00540F60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6262"/>
    <w:rsid w:val="005463B7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505"/>
    <w:rsid w:val="00551C1E"/>
    <w:rsid w:val="0055261F"/>
    <w:rsid w:val="00553099"/>
    <w:rsid w:val="005535B4"/>
    <w:rsid w:val="00553759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323"/>
    <w:rsid w:val="0056340C"/>
    <w:rsid w:val="00563A3E"/>
    <w:rsid w:val="00563A5B"/>
    <w:rsid w:val="00564110"/>
    <w:rsid w:val="0056421C"/>
    <w:rsid w:val="005645BD"/>
    <w:rsid w:val="00564850"/>
    <w:rsid w:val="00564BE3"/>
    <w:rsid w:val="00564C58"/>
    <w:rsid w:val="005654DA"/>
    <w:rsid w:val="005654F4"/>
    <w:rsid w:val="005655EE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5C1"/>
    <w:rsid w:val="00572BFC"/>
    <w:rsid w:val="00572C40"/>
    <w:rsid w:val="00573FE7"/>
    <w:rsid w:val="00573FF9"/>
    <w:rsid w:val="005743C7"/>
    <w:rsid w:val="00574622"/>
    <w:rsid w:val="0057485F"/>
    <w:rsid w:val="00574C69"/>
    <w:rsid w:val="0057572A"/>
    <w:rsid w:val="005759B2"/>
    <w:rsid w:val="00575E62"/>
    <w:rsid w:val="00575EFB"/>
    <w:rsid w:val="00575F20"/>
    <w:rsid w:val="00576AF5"/>
    <w:rsid w:val="00576EF1"/>
    <w:rsid w:val="00577337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4E0F"/>
    <w:rsid w:val="0058503C"/>
    <w:rsid w:val="00585860"/>
    <w:rsid w:val="00585AB5"/>
    <w:rsid w:val="00585BB9"/>
    <w:rsid w:val="00585CC5"/>
    <w:rsid w:val="00585E52"/>
    <w:rsid w:val="005867C1"/>
    <w:rsid w:val="00586986"/>
    <w:rsid w:val="00587273"/>
    <w:rsid w:val="00587FA4"/>
    <w:rsid w:val="00590624"/>
    <w:rsid w:val="00590810"/>
    <w:rsid w:val="005910D7"/>
    <w:rsid w:val="00591311"/>
    <w:rsid w:val="00591A29"/>
    <w:rsid w:val="00591FC7"/>
    <w:rsid w:val="00592DBA"/>
    <w:rsid w:val="00592F69"/>
    <w:rsid w:val="0059363F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A7E10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5C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9C"/>
    <w:rsid w:val="005C02CC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787"/>
    <w:rsid w:val="005C6B34"/>
    <w:rsid w:val="005C6BEB"/>
    <w:rsid w:val="005C6EF4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6F2"/>
    <w:rsid w:val="005D3773"/>
    <w:rsid w:val="005D3813"/>
    <w:rsid w:val="005D4529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D744A"/>
    <w:rsid w:val="005D7CE4"/>
    <w:rsid w:val="005E00DE"/>
    <w:rsid w:val="005E019A"/>
    <w:rsid w:val="005E076B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23"/>
    <w:rsid w:val="005E4268"/>
    <w:rsid w:val="005E42DD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1C5A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3"/>
    <w:rsid w:val="005F4E46"/>
    <w:rsid w:val="005F5309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22D"/>
    <w:rsid w:val="0060095D"/>
    <w:rsid w:val="00600E05"/>
    <w:rsid w:val="00600E1B"/>
    <w:rsid w:val="006012DE"/>
    <w:rsid w:val="00601978"/>
    <w:rsid w:val="00601B24"/>
    <w:rsid w:val="00601EAA"/>
    <w:rsid w:val="00601F02"/>
    <w:rsid w:val="00602640"/>
    <w:rsid w:val="00602C51"/>
    <w:rsid w:val="00602CDB"/>
    <w:rsid w:val="00602E79"/>
    <w:rsid w:val="0060352F"/>
    <w:rsid w:val="006037B6"/>
    <w:rsid w:val="00603923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35C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83E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AB"/>
    <w:rsid w:val="00617472"/>
    <w:rsid w:val="006177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554C"/>
    <w:rsid w:val="00625B92"/>
    <w:rsid w:val="00625CC4"/>
    <w:rsid w:val="00626A97"/>
    <w:rsid w:val="00626B8C"/>
    <w:rsid w:val="00626E5F"/>
    <w:rsid w:val="00626ED6"/>
    <w:rsid w:val="00627020"/>
    <w:rsid w:val="00627091"/>
    <w:rsid w:val="006275E6"/>
    <w:rsid w:val="00627660"/>
    <w:rsid w:val="006278F8"/>
    <w:rsid w:val="0063016C"/>
    <w:rsid w:val="00630733"/>
    <w:rsid w:val="00630992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532"/>
    <w:rsid w:val="00646753"/>
    <w:rsid w:val="00646B2B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C5"/>
    <w:rsid w:val="00651EFB"/>
    <w:rsid w:val="0065223E"/>
    <w:rsid w:val="0065275F"/>
    <w:rsid w:val="00652B78"/>
    <w:rsid w:val="00652FF9"/>
    <w:rsid w:val="00653527"/>
    <w:rsid w:val="006537B3"/>
    <w:rsid w:val="0065384B"/>
    <w:rsid w:val="006538D0"/>
    <w:rsid w:val="00654958"/>
    <w:rsid w:val="006552C2"/>
    <w:rsid w:val="0065564E"/>
    <w:rsid w:val="006558AB"/>
    <w:rsid w:val="00655ACB"/>
    <w:rsid w:val="006560B7"/>
    <w:rsid w:val="0065611C"/>
    <w:rsid w:val="00656420"/>
    <w:rsid w:val="00656B20"/>
    <w:rsid w:val="00656C6F"/>
    <w:rsid w:val="00656C8D"/>
    <w:rsid w:val="0065744C"/>
    <w:rsid w:val="006574AA"/>
    <w:rsid w:val="00657607"/>
    <w:rsid w:val="00657690"/>
    <w:rsid w:val="006576E6"/>
    <w:rsid w:val="006601FC"/>
    <w:rsid w:val="0066069A"/>
    <w:rsid w:val="00661CB7"/>
    <w:rsid w:val="00661CE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6E4"/>
    <w:rsid w:val="00665941"/>
    <w:rsid w:val="00665BBA"/>
    <w:rsid w:val="00665F10"/>
    <w:rsid w:val="0066600C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9BB"/>
    <w:rsid w:val="0067393A"/>
    <w:rsid w:val="00674096"/>
    <w:rsid w:val="0067423C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8020E"/>
    <w:rsid w:val="00680C31"/>
    <w:rsid w:val="00680CA1"/>
    <w:rsid w:val="006811A8"/>
    <w:rsid w:val="006819B0"/>
    <w:rsid w:val="00681B89"/>
    <w:rsid w:val="00682260"/>
    <w:rsid w:val="00682648"/>
    <w:rsid w:val="00682D59"/>
    <w:rsid w:val="00682FD8"/>
    <w:rsid w:val="0068353A"/>
    <w:rsid w:val="00683D4F"/>
    <w:rsid w:val="00684943"/>
    <w:rsid w:val="006849B2"/>
    <w:rsid w:val="00684DC4"/>
    <w:rsid w:val="00685306"/>
    <w:rsid w:val="0068623A"/>
    <w:rsid w:val="0068631C"/>
    <w:rsid w:val="00686D9D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0C92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322"/>
    <w:rsid w:val="00693889"/>
    <w:rsid w:val="006939BD"/>
    <w:rsid w:val="00693C16"/>
    <w:rsid w:val="00693C71"/>
    <w:rsid w:val="006942CD"/>
    <w:rsid w:val="006942DA"/>
    <w:rsid w:val="00694443"/>
    <w:rsid w:val="00694FCF"/>
    <w:rsid w:val="00695054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53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2ED5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4F2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587"/>
    <w:rsid w:val="006B0732"/>
    <w:rsid w:val="006B0860"/>
    <w:rsid w:val="006B0D26"/>
    <w:rsid w:val="006B11A6"/>
    <w:rsid w:val="006B1834"/>
    <w:rsid w:val="006B1B06"/>
    <w:rsid w:val="006B1B98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4B2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3E86"/>
    <w:rsid w:val="006C4082"/>
    <w:rsid w:val="006C41D5"/>
    <w:rsid w:val="006C479B"/>
    <w:rsid w:val="006C5433"/>
    <w:rsid w:val="006C5728"/>
    <w:rsid w:val="006C5920"/>
    <w:rsid w:val="006C59F9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52E3"/>
    <w:rsid w:val="006D54E4"/>
    <w:rsid w:val="006D5841"/>
    <w:rsid w:val="006D5DBE"/>
    <w:rsid w:val="006D60C2"/>
    <w:rsid w:val="006D6AE9"/>
    <w:rsid w:val="006D6DC3"/>
    <w:rsid w:val="006D6FD1"/>
    <w:rsid w:val="006D7193"/>
    <w:rsid w:val="006D7657"/>
    <w:rsid w:val="006D7AB5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597"/>
    <w:rsid w:val="006E27A7"/>
    <w:rsid w:val="006E2BCF"/>
    <w:rsid w:val="006E326B"/>
    <w:rsid w:val="006E3678"/>
    <w:rsid w:val="006E393D"/>
    <w:rsid w:val="006E3ACB"/>
    <w:rsid w:val="006E3AE8"/>
    <w:rsid w:val="006E3BA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EA9"/>
    <w:rsid w:val="006F1F86"/>
    <w:rsid w:val="006F2B2E"/>
    <w:rsid w:val="006F354C"/>
    <w:rsid w:val="006F429F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6E6D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C2E"/>
    <w:rsid w:val="00721EC8"/>
    <w:rsid w:val="00722C21"/>
    <w:rsid w:val="00723426"/>
    <w:rsid w:val="007236BA"/>
    <w:rsid w:val="007238C2"/>
    <w:rsid w:val="0072394C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BB9"/>
    <w:rsid w:val="00726C66"/>
    <w:rsid w:val="00726ECD"/>
    <w:rsid w:val="0072723A"/>
    <w:rsid w:val="00727565"/>
    <w:rsid w:val="0072769A"/>
    <w:rsid w:val="00727880"/>
    <w:rsid w:val="00727E8D"/>
    <w:rsid w:val="007304DB"/>
    <w:rsid w:val="007309BE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A6D"/>
    <w:rsid w:val="00734FEA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5B6"/>
    <w:rsid w:val="00737943"/>
    <w:rsid w:val="00737AC5"/>
    <w:rsid w:val="00737C9B"/>
    <w:rsid w:val="00740359"/>
    <w:rsid w:val="007403B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0CF"/>
    <w:rsid w:val="007433BF"/>
    <w:rsid w:val="007435C0"/>
    <w:rsid w:val="00743600"/>
    <w:rsid w:val="00743830"/>
    <w:rsid w:val="00743CDC"/>
    <w:rsid w:val="007440AA"/>
    <w:rsid w:val="007447DE"/>
    <w:rsid w:val="00744906"/>
    <w:rsid w:val="00744BAD"/>
    <w:rsid w:val="00744CCC"/>
    <w:rsid w:val="00744FDA"/>
    <w:rsid w:val="00746637"/>
    <w:rsid w:val="007469AE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00"/>
    <w:rsid w:val="007512E3"/>
    <w:rsid w:val="00751455"/>
    <w:rsid w:val="00751668"/>
    <w:rsid w:val="00751C16"/>
    <w:rsid w:val="00752415"/>
    <w:rsid w:val="00752573"/>
    <w:rsid w:val="00752BA2"/>
    <w:rsid w:val="00752D28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9E6"/>
    <w:rsid w:val="00755D1B"/>
    <w:rsid w:val="00755E58"/>
    <w:rsid w:val="0075606F"/>
    <w:rsid w:val="007561FD"/>
    <w:rsid w:val="00756205"/>
    <w:rsid w:val="0075649D"/>
    <w:rsid w:val="007565D9"/>
    <w:rsid w:val="0075677F"/>
    <w:rsid w:val="00756820"/>
    <w:rsid w:val="00756A7A"/>
    <w:rsid w:val="00756F28"/>
    <w:rsid w:val="00757A2D"/>
    <w:rsid w:val="0076004F"/>
    <w:rsid w:val="007607B2"/>
    <w:rsid w:val="00760BFA"/>
    <w:rsid w:val="00761436"/>
    <w:rsid w:val="007614F9"/>
    <w:rsid w:val="00761542"/>
    <w:rsid w:val="00761884"/>
    <w:rsid w:val="00762505"/>
    <w:rsid w:val="00762CF4"/>
    <w:rsid w:val="00762E49"/>
    <w:rsid w:val="007632D8"/>
    <w:rsid w:val="00763FC4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3B91"/>
    <w:rsid w:val="00774485"/>
    <w:rsid w:val="007744DD"/>
    <w:rsid w:val="00774A0C"/>
    <w:rsid w:val="00774B56"/>
    <w:rsid w:val="00774D27"/>
    <w:rsid w:val="00774ECC"/>
    <w:rsid w:val="007752AF"/>
    <w:rsid w:val="007757FD"/>
    <w:rsid w:val="007759B7"/>
    <w:rsid w:val="00776A1F"/>
    <w:rsid w:val="00776A70"/>
    <w:rsid w:val="00777129"/>
    <w:rsid w:val="00777190"/>
    <w:rsid w:val="0077784D"/>
    <w:rsid w:val="00777911"/>
    <w:rsid w:val="00777C37"/>
    <w:rsid w:val="007806A1"/>
    <w:rsid w:val="007809EF"/>
    <w:rsid w:val="00780CA7"/>
    <w:rsid w:val="00781507"/>
    <w:rsid w:val="00781531"/>
    <w:rsid w:val="007821F1"/>
    <w:rsid w:val="00782610"/>
    <w:rsid w:val="00782B1F"/>
    <w:rsid w:val="00782D67"/>
    <w:rsid w:val="00782EBE"/>
    <w:rsid w:val="00783617"/>
    <w:rsid w:val="00783B0B"/>
    <w:rsid w:val="00783CAB"/>
    <w:rsid w:val="00783E38"/>
    <w:rsid w:val="00783ED8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1D95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A091B"/>
    <w:rsid w:val="007A09CC"/>
    <w:rsid w:val="007A12CF"/>
    <w:rsid w:val="007A15B3"/>
    <w:rsid w:val="007A1735"/>
    <w:rsid w:val="007A1774"/>
    <w:rsid w:val="007A22C0"/>
    <w:rsid w:val="007A242E"/>
    <w:rsid w:val="007A2877"/>
    <w:rsid w:val="007A2C87"/>
    <w:rsid w:val="007A2D1B"/>
    <w:rsid w:val="007A2EFF"/>
    <w:rsid w:val="007A3AE7"/>
    <w:rsid w:val="007A3D4F"/>
    <w:rsid w:val="007A40AF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0B"/>
    <w:rsid w:val="007B37AE"/>
    <w:rsid w:val="007B3DF3"/>
    <w:rsid w:val="007B3E61"/>
    <w:rsid w:val="007B46E9"/>
    <w:rsid w:val="007B4986"/>
    <w:rsid w:val="007B4F3A"/>
    <w:rsid w:val="007B4F61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D4D"/>
    <w:rsid w:val="007C6DDF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3633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557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BAD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674"/>
    <w:rsid w:val="007F0A2E"/>
    <w:rsid w:val="007F0CAB"/>
    <w:rsid w:val="007F10BB"/>
    <w:rsid w:val="007F19A2"/>
    <w:rsid w:val="007F1AF2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064"/>
    <w:rsid w:val="007F752A"/>
    <w:rsid w:val="007F7540"/>
    <w:rsid w:val="007F7576"/>
    <w:rsid w:val="007F7824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2FF"/>
    <w:rsid w:val="00804489"/>
    <w:rsid w:val="008045D6"/>
    <w:rsid w:val="00804625"/>
    <w:rsid w:val="008047B1"/>
    <w:rsid w:val="00804AA5"/>
    <w:rsid w:val="00805291"/>
    <w:rsid w:val="00805A39"/>
    <w:rsid w:val="008065FF"/>
    <w:rsid w:val="00806783"/>
    <w:rsid w:val="00807718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3D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978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5DFE"/>
    <w:rsid w:val="008262EC"/>
    <w:rsid w:val="008268AC"/>
    <w:rsid w:val="00826EC0"/>
    <w:rsid w:val="00827633"/>
    <w:rsid w:val="00827A1E"/>
    <w:rsid w:val="00827BE1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5B95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603"/>
    <w:rsid w:val="008417AB"/>
    <w:rsid w:val="00841809"/>
    <w:rsid w:val="00841836"/>
    <w:rsid w:val="00841CA2"/>
    <w:rsid w:val="00841DD9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4D8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3F"/>
    <w:rsid w:val="008521C4"/>
    <w:rsid w:val="00852E50"/>
    <w:rsid w:val="00853703"/>
    <w:rsid w:val="00853AC8"/>
    <w:rsid w:val="00853B55"/>
    <w:rsid w:val="00853E04"/>
    <w:rsid w:val="008541CD"/>
    <w:rsid w:val="008541F1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6DC"/>
    <w:rsid w:val="00860CFC"/>
    <w:rsid w:val="00860E15"/>
    <w:rsid w:val="008610D4"/>
    <w:rsid w:val="00861376"/>
    <w:rsid w:val="00861503"/>
    <w:rsid w:val="00861843"/>
    <w:rsid w:val="00861E78"/>
    <w:rsid w:val="008628A6"/>
    <w:rsid w:val="008633C1"/>
    <w:rsid w:val="00863553"/>
    <w:rsid w:val="00863D70"/>
    <w:rsid w:val="0086465A"/>
    <w:rsid w:val="00864885"/>
    <w:rsid w:val="008650A8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115"/>
    <w:rsid w:val="00880446"/>
    <w:rsid w:val="00880F28"/>
    <w:rsid w:val="00881249"/>
    <w:rsid w:val="00881B27"/>
    <w:rsid w:val="00881D10"/>
    <w:rsid w:val="00881D32"/>
    <w:rsid w:val="00882505"/>
    <w:rsid w:val="00882681"/>
    <w:rsid w:val="00882706"/>
    <w:rsid w:val="00882956"/>
    <w:rsid w:val="00882FC1"/>
    <w:rsid w:val="00883398"/>
    <w:rsid w:val="00883463"/>
    <w:rsid w:val="00883924"/>
    <w:rsid w:val="00883B43"/>
    <w:rsid w:val="00883D99"/>
    <w:rsid w:val="00884306"/>
    <w:rsid w:val="00884E45"/>
    <w:rsid w:val="00884FE3"/>
    <w:rsid w:val="00885034"/>
    <w:rsid w:val="00885130"/>
    <w:rsid w:val="00885C83"/>
    <w:rsid w:val="00885D86"/>
    <w:rsid w:val="008860D9"/>
    <w:rsid w:val="00886144"/>
    <w:rsid w:val="0088622C"/>
    <w:rsid w:val="00886A93"/>
    <w:rsid w:val="00886C03"/>
    <w:rsid w:val="00886D7A"/>
    <w:rsid w:val="00886FC4"/>
    <w:rsid w:val="008877A0"/>
    <w:rsid w:val="00887CFF"/>
    <w:rsid w:val="00887DDA"/>
    <w:rsid w:val="00887DDF"/>
    <w:rsid w:val="00890625"/>
    <w:rsid w:val="008907F2"/>
    <w:rsid w:val="00890D7D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EB"/>
    <w:rsid w:val="00894B22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10CE"/>
    <w:rsid w:val="008A126D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C50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69B"/>
    <w:rsid w:val="008B6B3E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007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574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6E33"/>
    <w:rsid w:val="008D71B4"/>
    <w:rsid w:val="008D779E"/>
    <w:rsid w:val="008D7948"/>
    <w:rsid w:val="008D7ED6"/>
    <w:rsid w:val="008E02EE"/>
    <w:rsid w:val="008E0348"/>
    <w:rsid w:val="008E0888"/>
    <w:rsid w:val="008E08E4"/>
    <w:rsid w:val="008E0B19"/>
    <w:rsid w:val="008E0E3D"/>
    <w:rsid w:val="008E13B5"/>
    <w:rsid w:val="008E1A07"/>
    <w:rsid w:val="008E1F59"/>
    <w:rsid w:val="008E2CC6"/>
    <w:rsid w:val="008E2E8E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68FD"/>
    <w:rsid w:val="008E7532"/>
    <w:rsid w:val="008F0088"/>
    <w:rsid w:val="008F00FE"/>
    <w:rsid w:val="008F0B51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3164"/>
    <w:rsid w:val="008F33CA"/>
    <w:rsid w:val="008F3697"/>
    <w:rsid w:val="008F36A0"/>
    <w:rsid w:val="008F3F3E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54A"/>
    <w:rsid w:val="008F76DD"/>
    <w:rsid w:val="008F795D"/>
    <w:rsid w:val="008F7EDB"/>
    <w:rsid w:val="00900464"/>
    <w:rsid w:val="009005F6"/>
    <w:rsid w:val="009007F2"/>
    <w:rsid w:val="00900A73"/>
    <w:rsid w:val="00900FED"/>
    <w:rsid w:val="0090193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447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A5"/>
    <w:rsid w:val="00915780"/>
    <w:rsid w:val="00915C40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30065"/>
    <w:rsid w:val="00930E93"/>
    <w:rsid w:val="0093187F"/>
    <w:rsid w:val="009318BB"/>
    <w:rsid w:val="00932218"/>
    <w:rsid w:val="00932767"/>
    <w:rsid w:val="009327F5"/>
    <w:rsid w:val="00932A32"/>
    <w:rsid w:val="00932E5A"/>
    <w:rsid w:val="009331F9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46A"/>
    <w:rsid w:val="00936696"/>
    <w:rsid w:val="00936CB2"/>
    <w:rsid w:val="00936DEF"/>
    <w:rsid w:val="00936F1C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30FD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1E53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4CD"/>
    <w:rsid w:val="0097283E"/>
    <w:rsid w:val="009728D6"/>
    <w:rsid w:val="00972981"/>
    <w:rsid w:val="009732F3"/>
    <w:rsid w:val="009742DB"/>
    <w:rsid w:val="00974490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6043"/>
    <w:rsid w:val="00987522"/>
    <w:rsid w:val="0098758D"/>
    <w:rsid w:val="00987734"/>
    <w:rsid w:val="00987A77"/>
    <w:rsid w:val="00987A8A"/>
    <w:rsid w:val="00987C5D"/>
    <w:rsid w:val="00987F82"/>
    <w:rsid w:val="009906FA"/>
    <w:rsid w:val="0099070A"/>
    <w:rsid w:val="00990A99"/>
    <w:rsid w:val="00991710"/>
    <w:rsid w:val="00991954"/>
    <w:rsid w:val="00991CCE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69A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4ADE"/>
    <w:rsid w:val="009B51B8"/>
    <w:rsid w:val="009B5B81"/>
    <w:rsid w:val="009B620D"/>
    <w:rsid w:val="009B6C35"/>
    <w:rsid w:val="009B6E30"/>
    <w:rsid w:val="009B6E53"/>
    <w:rsid w:val="009B70D4"/>
    <w:rsid w:val="009B71AA"/>
    <w:rsid w:val="009B7224"/>
    <w:rsid w:val="009B75D1"/>
    <w:rsid w:val="009B79AB"/>
    <w:rsid w:val="009B7E7C"/>
    <w:rsid w:val="009C00A8"/>
    <w:rsid w:val="009C0300"/>
    <w:rsid w:val="009C03BD"/>
    <w:rsid w:val="009C05C6"/>
    <w:rsid w:val="009C0DA3"/>
    <w:rsid w:val="009C19B7"/>
    <w:rsid w:val="009C19B9"/>
    <w:rsid w:val="009C2368"/>
    <w:rsid w:val="009C23B9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31E"/>
    <w:rsid w:val="009C5623"/>
    <w:rsid w:val="009C5A81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E04A3"/>
    <w:rsid w:val="009E0655"/>
    <w:rsid w:val="009E15C8"/>
    <w:rsid w:val="009E175A"/>
    <w:rsid w:val="009E191F"/>
    <w:rsid w:val="009E1FDE"/>
    <w:rsid w:val="009E26E6"/>
    <w:rsid w:val="009E3A6B"/>
    <w:rsid w:val="009E4225"/>
    <w:rsid w:val="009E42A9"/>
    <w:rsid w:val="009E44BA"/>
    <w:rsid w:val="009E4673"/>
    <w:rsid w:val="009E4A18"/>
    <w:rsid w:val="009E4A1D"/>
    <w:rsid w:val="009E4B12"/>
    <w:rsid w:val="009E4CBE"/>
    <w:rsid w:val="009E5B53"/>
    <w:rsid w:val="009E638B"/>
    <w:rsid w:val="009E74DD"/>
    <w:rsid w:val="009E7530"/>
    <w:rsid w:val="009E7A27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5A6B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086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0D2C"/>
    <w:rsid w:val="00A11588"/>
    <w:rsid w:val="00A119D5"/>
    <w:rsid w:val="00A11C00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2B9"/>
    <w:rsid w:val="00A2272E"/>
    <w:rsid w:val="00A22988"/>
    <w:rsid w:val="00A22D61"/>
    <w:rsid w:val="00A22FA7"/>
    <w:rsid w:val="00A230E7"/>
    <w:rsid w:val="00A23637"/>
    <w:rsid w:val="00A237DB"/>
    <w:rsid w:val="00A23F18"/>
    <w:rsid w:val="00A25222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AE7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4077A"/>
    <w:rsid w:val="00A40AF9"/>
    <w:rsid w:val="00A4136F"/>
    <w:rsid w:val="00A41407"/>
    <w:rsid w:val="00A41871"/>
    <w:rsid w:val="00A41C2D"/>
    <w:rsid w:val="00A41D3F"/>
    <w:rsid w:val="00A41EB3"/>
    <w:rsid w:val="00A41FFC"/>
    <w:rsid w:val="00A4209F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7D"/>
    <w:rsid w:val="00A474D9"/>
    <w:rsid w:val="00A47888"/>
    <w:rsid w:val="00A478DD"/>
    <w:rsid w:val="00A4791A"/>
    <w:rsid w:val="00A47AA7"/>
    <w:rsid w:val="00A47B31"/>
    <w:rsid w:val="00A47FCC"/>
    <w:rsid w:val="00A505DD"/>
    <w:rsid w:val="00A50855"/>
    <w:rsid w:val="00A50F4F"/>
    <w:rsid w:val="00A516DA"/>
    <w:rsid w:val="00A51B56"/>
    <w:rsid w:val="00A52105"/>
    <w:rsid w:val="00A52981"/>
    <w:rsid w:val="00A52A38"/>
    <w:rsid w:val="00A53324"/>
    <w:rsid w:val="00A53A18"/>
    <w:rsid w:val="00A53F58"/>
    <w:rsid w:val="00A541F6"/>
    <w:rsid w:val="00A549FA"/>
    <w:rsid w:val="00A54CBC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25D6"/>
    <w:rsid w:val="00A626E6"/>
    <w:rsid w:val="00A6348D"/>
    <w:rsid w:val="00A63661"/>
    <w:rsid w:val="00A636E3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BD4"/>
    <w:rsid w:val="00A66C89"/>
    <w:rsid w:val="00A67173"/>
    <w:rsid w:val="00A67384"/>
    <w:rsid w:val="00A67628"/>
    <w:rsid w:val="00A67CA1"/>
    <w:rsid w:val="00A71764"/>
    <w:rsid w:val="00A71A60"/>
    <w:rsid w:val="00A72A9C"/>
    <w:rsid w:val="00A72F2D"/>
    <w:rsid w:val="00A7352B"/>
    <w:rsid w:val="00A737C1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7748B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C43"/>
    <w:rsid w:val="00A843AD"/>
    <w:rsid w:val="00A847B2"/>
    <w:rsid w:val="00A849A1"/>
    <w:rsid w:val="00A84AA0"/>
    <w:rsid w:val="00A84BCC"/>
    <w:rsid w:val="00A84F3F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58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0B1"/>
    <w:rsid w:val="00AA217A"/>
    <w:rsid w:val="00AA23D9"/>
    <w:rsid w:val="00AA2826"/>
    <w:rsid w:val="00AA2A0B"/>
    <w:rsid w:val="00AA306C"/>
    <w:rsid w:val="00AA32E7"/>
    <w:rsid w:val="00AA385F"/>
    <w:rsid w:val="00AA3B78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0A2E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BB2"/>
    <w:rsid w:val="00AB2C99"/>
    <w:rsid w:val="00AB2E92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288"/>
    <w:rsid w:val="00AB63FF"/>
    <w:rsid w:val="00AB64A1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0C5"/>
    <w:rsid w:val="00AC3144"/>
    <w:rsid w:val="00AC40C4"/>
    <w:rsid w:val="00AC4541"/>
    <w:rsid w:val="00AC4808"/>
    <w:rsid w:val="00AC4BCE"/>
    <w:rsid w:val="00AC4E85"/>
    <w:rsid w:val="00AC52FF"/>
    <w:rsid w:val="00AC5750"/>
    <w:rsid w:val="00AC584B"/>
    <w:rsid w:val="00AC5E14"/>
    <w:rsid w:val="00AC5EE7"/>
    <w:rsid w:val="00AC63BA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434"/>
    <w:rsid w:val="00AD44A1"/>
    <w:rsid w:val="00AD4ADB"/>
    <w:rsid w:val="00AD4ED4"/>
    <w:rsid w:val="00AD5A52"/>
    <w:rsid w:val="00AD5ACB"/>
    <w:rsid w:val="00AD5B64"/>
    <w:rsid w:val="00AD5E85"/>
    <w:rsid w:val="00AD66F7"/>
    <w:rsid w:val="00AD6A21"/>
    <w:rsid w:val="00AD6D7E"/>
    <w:rsid w:val="00AD6E74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D3E"/>
    <w:rsid w:val="00AE1DFA"/>
    <w:rsid w:val="00AE1E3B"/>
    <w:rsid w:val="00AE2340"/>
    <w:rsid w:val="00AE26A8"/>
    <w:rsid w:val="00AE26D1"/>
    <w:rsid w:val="00AE3702"/>
    <w:rsid w:val="00AE3DF2"/>
    <w:rsid w:val="00AE4282"/>
    <w:rsid w:val="00AE44F8"/>
    <w:rsid w:val="00AE46B6"/>
    <w:rsid w:val="00AE49CF"/>
    <w:rsid w:val="00AE4BEB"/>
    <w:rsid w:val="00AE4EF3"/>
    <w:rsid w:val="00AE5954"/>
    <w:rsid w:val="00AE6197"/>
    <w:rsid w:val="00AE65DD"/>
    <w:rsid w:val="00AE66DF"/>
    <w:rsid w:val="00AE759B"/>
    <w:rsid w:val="00AE7747"/>
    <w:rsid w:val="00AE7757"/>
    <w:rsid w:val="00AE79FC"/>
    <w:rsid w:val="00AE7C1E"/>
    <w:rsid w:val="00AE7E58"/>
    <w:rsid w:val="00AE7FC0"/>
    <w:rsid w:val="00AF023F"/>
    <w:rsid w:val="00AF03FB"/>
    <w:rsid w:val="00AF0558"/>
    <w:rsid w:val="00AF08C3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45C7"/>
    <w:rsid w:val="00AF4B3E"/>
    <w:rsid w:val="00AF505C"/>
    <w:rsid w:val="00AF5343"/>
    <w:rsid w:val="00AF53D4"/>
    <w:rsid w:val="00AF5531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20"/>
    <w:rsid w:val="00B06E35"/>
    <w:rsid w:val="00B0715E"/>
    <w:rsid w:val="00B0722D"/>
    <w:rsid w:val="00B07878"/>
    <w:rsid w:val="00B07B7C"/>
    <w:rsid w:val="00B07E40"/>
    <w:rsid w:val="00B10186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0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D87"/>
    <w:rsid w:val="00B17FBA"/>
    <w:rsid w:val="00B20639"/>
    <w:rsid w:val="00B206D1"/>
    <w:rsid w:val="00B20781"/>
    <w:rsid w:val="00B2087A"/>
    <w:rsid w:val="00B21231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DB7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666"/>
    <w:rsid w:val="00B3386C"/>
    <w:rsid w:val="00B33BFA"/>
    <w:rsid w:val="00B33CB8"/>
    <w:rsid w:val="00B34414"/>
    <w:rsid w:val="00B34A16"/>
    <w:rsid w:val="00B34A29"/>
    <w:rsid w:val="00B34CFF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0C11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2D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0BC0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0704"/>
    <w:rsid w:val="00B612A0"/>
    <w:rsid w:val="00B613C9"/>
    <w:rsid w:val="00B61441"/>
    <w:rsid w:val="00B61805"/>
    <w:rsid w:val="00B618B0"/>
    <w:rsid w:val="00B61D57"/>
    <w:rsid w:val="00B624EA"/>
    <w:rsid w:val="00B6277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07C"/>
    <w:rsid w:val="00B653E5"/>
    <w:rsid w:val="00B65CC3"/>
    <w:rsid w:val="00B67328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79"/>
    <w:rsid w:val="00B82795"/>
    <w:rsid w:val="00B82880"/>
    <w:rsid w:val="00B82D85"/>
    <w:rsid w:val="00B83170"/>
    <w:rsid w:val="00B8428B"/>
    <w:rsid w:val="00B842D0"/>
    <w:rsid w:val="00B842F9"/>
    <w:rsid w:val="00B847FA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89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63F"/>
    <w:rsid w:val="00BB45B8"/>
    <w:rsid w:val="00BB4628"/>
    <w:rsid w:val="00BB5061"/>
    <w:rsid w:val="00BB611F"/>
    <w:rsid w:val="00BB63C0"/>
    <w:rsid w:val="00BB64E2"/>
    <w:rsid w:val="00BB6DE2"/>
    <w:rsid w:val="00BB7106"/>
    <w:rsid w:val="00BB7356"/>
    <w:rsid w:val="00BB755B"/>
    <w:rsid w:val="00BB76F3"/>
    <w:rsid w:val="00BB77A1"/>
    <w:rsid w:val="00BB7AC2"/>
    <w:rsid w:val="00BB7FAD"/>
    <w:rsid w:val="00BC0BF5"/>
    <w:rsid w:val="00BC0D32"/>
    <w:rsid w:val="00BC15A0"/>
    <w:rsid w:val="00BC2111"/>
    <w:rsid w:val="00BC2255"/>
    <w:rsid w:val="00BC25F2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92E"/>
    <w:rsid w:val="00BD1A0C"/>
    <w:rsid w:val="00BD28A0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4F92"/>
    <w:rsid w:val="00BD5257"/>
    <w:rsid w:val="00BD52F1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D7BFA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881"/>
    <w:rsid w:val="00BE3A9D"/>
    <w:rsid w:val="00BE4040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F00AC"/>
    <w:rsid w:val="00BF07E1"/>
    <w:rsid w:val="00BF0AA2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D26"/>
    <w:rsid w:val="00C030F0"/>
    <w:rsid w:val="00C03A01"/>
    <w:rsid w:val="00C03C25"/>
    <w:rsid w:val="00C04023"/>
    <w:rsid w:val="00C04158"/>
    <w:rsid w:val="00C04BAE"/>
    <w:rsid w:val="00C04F54"/>
    <w:rsid w:val="00C05567"/>
    <w:rsid w:val="00C05750"/>
    <w:rsid w:val="00C05A3C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0E4"/>
    <w:rsid w:val="00C137C0"/>
    <w:rsid w:val="00C14754"/>
    <w:rsid w:val="00C14817"/>
    <w:rsid w:val="00C14ACC"/>
    <w:rsid w:val="00C15485"/>
    <w:rsid w:val="00C1615D"/>
    <w:rsid w:val="00C16228"/>
    <w:rsid w:val="00C1631B"/>
    <w:rsid w:val="00C1641A"/>
    <w:rsid w:val="00C16918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AA4"/>
    <w:rsid w:val="00C20CC1"/>
    <w:rsid w:val="00C21001"/>
    <w:rsid w:val="00C21AF2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C45"/>
    <w:rsid w:val="00C36A03"/>
    <w:rsid w:val="00C371A7"/>
    <w:rsid w:val="00C37551"/>
    <w:rsid w:val="00C37689"/>
    <w:rsid w:val="00C376FC"/>
    <w:rsid w:val="00C377DF"/>
    <w:rsid w:val="00C377FE"/>
    <w:rsid w:val="00C40136"/>
    <w:rsid w:val="00C401BD"/>
    <w:rsid w:val="00C40947"/>
    <w:rsid w:val="00C40997"/>
    <w:rsid w:val="00C41009"/>
    <w:rsid w:val="00C4100B"/>
    <w:rsid w:val="00C413C4"/>
    <w:rsid w:val="00C41531"/>
    <w:rsid w:val="00C417BF"/>
    <w:rsid w:val="00C41AF1"/>
    <w:rsid w:val="00C41E3B"/>
    <w:rsid w:val="00C420F3"/>
    <w:rsid w:val="00C4218A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1B76"/>
    <w:rsid w:val="00C523C2"/>
    <w:rsid w:val="00C52A70"/>
    <w:rsid w:val="00C52AE5"/>
    <w:rsid w:val="00C52F0C"/>
    <w:rsid w:val="00C53658"/>
    <w:rsid w:val="00C53ABA"/>
    <w:rsid w:val="00C53AFB"/>
    <w:rsid w:val="00C54581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E03"/>
    <w:rsid w:val="00C64F6C"/>
    <w:rsid w:val="00C6577B"/>
    <w:rsid w:val="00C65A61"/>
    <w:rsid w:val="00C65F83"/>
    <w:rsid w:val="00C662A5"/>
    <w:rsid w:val="00C664BE"/>
    <w:rsid w:val="00C66A9C"/>
    <w:rsid w:val="00C66BC7"/>
    <w:rsid w:val="00C66E31"/>
    <w:rsid w:val="00C67C52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4AC7"/>
    <w:rsid w:val="00C751AE"/>
    <w:rsid w:val="00C75326"/>
    <w:rsid w:val="00C75392"/>
    <w:rsid w:val="00C75655"/>
    <w:rsid w:val="00C75FFD"/>
    <w:rsid w:val="00C7687B"/>
    <w:rsid w:val="00C76AC9"/>
    <w:rsid w:val="00C76C55"/>
    <w:rsid w:val="00C7741B"/>
    <w:rsid w:val="00C77489"/>
    <w:rsid w:val="00C77601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3354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9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773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78F"/>
    <w:rsid w:val="00CA4AC2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0FA9"/>
    <w:rsid w:val="00CB1345"/>
    <w:rsid w:val="00CB1411"/>
    <w:rsid w:val="00CB1A4B"/>
    <w:rsid w:val="00CB1B1C"/>
    <w:rsid w:val="00CB1C01"/>
    <w:rsid w:val="00CB216C"/>
    <w:rsid w:val="00CB22B7"/>
    <w:rsid w:val="00CB22FF"/>
    <w:rsid w:val="00CB2838"/>
    <w:rsid w:val="00CB2AFD"/>
    <w:rsid w:val="00CB2DBB"/>
    <w:rsid w:val="00CB334F"/>
    <w:rsid w:val="00CB34F0"/>
    <w:rsid w:val="00CB38D3"/>
    <w:rsid w:val="00CB3D27"/>
    <w:rsid w:val="00CB4091"/>
    <w:rsid w:val="00CB4AB4"/>
    <w:rsid w:val="00CB4E1E"/>
    <w:rsid w:val="00CB4F2D"/>
    <w:rsid w:val="00CB53C8"/>
    <w:rsid w:val="00CB53CD"/>
    <w:rsid w:val="00CB5A78"/>
    <w:rsid w:val="00CB5B14"/>
    <w:rsid w:val="00CB5D2D"/>
    <w:rsid w:val="00CB5DF6"/>
    <w:rsid w:val="00CB601C"/>
    <w:rsid w:val="00CB631A"/>
    <w:rsid w:val="00CB6560"/>
    <w:rsid w:val="00CB6949"/>
    <w:rsid w:val="00CB6D59"/>
    <w:rsid w:val="00CB71E0"/>
    <w:rsid w:val="00CB7710"/>
    <w:rsid w:val="00CB7A0D"/>
    <w:rsid w:val="00CB7E1D"/>
    <w:rsid w:val="00CC01CC"/>
    <w:rsid w:val="00CC0749"/>
    <w:rsid w:val="00CC0C79"/>
    <w:rsid w:val="00CC0D2F"/>
    <w:rsid w:val="00CC11C7"/>
    <w:rsid w:val="00CC1246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21E5"/>
    <w:rsid w:val="00CD255A"/>
    <w:rsid w:val="00CD25FE"/>
    <w:rsid w:val="00CD3022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3E9E"/>
    <w:rsid w:val="00CE4366"/>
    <w:rsid w:val="00CE5033"/>
    <w:rsid w:val="00CE51AF"/>
    <w:rsid w:val="00CE51EF"/>
    <w:rsid w:val="00CE5A5D"/>
    <w:rsid w:val="00CE5C12"/>
    <w:rsid w:val="00CE5EB9"/>
    <w:rsid w:val="00CE6E79"/>
    <w:rsid w:val="00CE70D2"/>
    <w:rsid w:val="00CE7651"/>
    <w:rsid w:val="00CE7C0E"/>
    <w:rsid w:val="00CE7F45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19D"/>
    <w:rsid w:val="00CF2711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4C22"/>
    <w:rsid w:val="00CF50B8"/>
    <w:rsid w:val="00CF521F"/>
    <w:rsid w:val="00CF635D"/>
    <w:rsid w:val="00CF673F"/>
    <w:rsid w:val="00CF68B2"/>
    <w:rsid w:val="00CF693C"/>
    <w:rsid w:val="00CF731E"/>
    <w:rsid w:val="00CF7565"/>
    <w:rsid w:val="00CF78C0"/>
    <w:rsid w:val="00CF796C"/>
    <w:rsid w:val="00D00364"/>
    <w:rsid w:val="00D004FC"/>
    <w:rsid w:val="00D006CF"/>
    <w:rsid w:val="00D00A40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3F65"/>
    <w:rsid w:val="00D042E7"/>
    <w:rsid w:val="00D044E5"/>
    <w:rsid w:val="00D054AB"/>
    <w:rsid w:val="00D057DF"/>
    <w:rsid w:val="00D0666A"/>
    <w:rsid w:val="00D0666B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9B6"/>
    <w:rsid w:val="00D15E38"/>
    <w:rsid w:val="00D15F65"/>
    <w:rsid w:val="00D16285"/>
    <w:rsid w:val="00D163A9"/>
    <w:rsid w:val="00D1677F"/>
    <w:rsid w:val="00D16B07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3510"/>
    <w:rsid w:val="00D2427B"/>
    <w:rsid w:val="00D242D6"/>
    <w:rsid w:val="00D24862"/>
    <w:rsid w:val="00D25233"/>
    <w:rsid w:val="00D25636"/>
    <w:rsid w:val="00D25E26"/>
    <w:rsid w:val="00D26018"/>
    <w:rsid w:val="00D2652C"/>
    <w:rsid w:val="00D27C3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2D"/>
    <w:rsid w:val="00D36CA5"/>
    <w:rsid w:val="00D36E67"/>
    <w:rsid w:val="00D371E7"/>
    <w:rsid w:val="00D372D0"/>
    <w:rsid w:val="00D378C3"/>
    <w:rsid w:val="00D37938"/>
    <w:rsid w:val="00D37981"/>
    <w:rsid w:val="00D37A8F"/>
    <w:rsid w:val="00D37C3D"/>
    <w:rsid w:val="00D405C9"/>
    <w:rsid w:val="00D407F5"/>
    <w:rsid w:val="00D40A2A"/>
    <w:rsid w:val="00D40CEB"/>
    <w:rsid w:val="00D410E6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5F68"/>
    <w:rsid w:val="00D4614A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6E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BBD"/>
    <w:rsid w:val="00D75EB8"/>
    <w:rsid w:val="00D764B2"/>
    <w:rsid w:val="00D768CE"/>
    <w:rsid w:val="00D76FB0"/>
    <w:rsid w:val="00D7738A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460A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AAD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C2C"/>
    <w:rsid w:val="00D94D7D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93E"/>
    <w:rsid w:val="00DA105A"/>
    <w:rsid w:val="00DA159C"/>
    <w:rsid w:val="00DA185B"/>
    <w:rsid w:val="00DA18E3"/>
    <w:rsid w:val="00DA1C8F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7A9"/>
    <w:rsid w:val="00DA5B3E"/>
    <w:rsid w:val="00DA5E15"/>
    <w:rsid w:val="00DA61BE"/>
    <w:rsid w:val="00DA64AA"/>
    <w:rsid w:val="00DA694C"/>
    <w:rsid w:val="00DA760F"/>
    <w:rsid w:val="00DB0286"/>
    <w:rsid w:val="00DB031E"/>
    <w:rsid w:val="00DB0516"/>
    <w:rsid w:val="00DB0585"/>
    <w:rsid w:val="00DB0B16"/>
    <w:rsid w:val="00DB0CFA"/>
    <w:rsid w:val="00DB0F97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783"/>
    <w:rsid w:val="00DB3AB3"/>
    <w:rsid w:val="00DB3FE3"/>
    <w:rsid w:val="00DB464E"/>
    <w:rsid w:val="00DB4CD3"/>
    <w:rsid w:val="00DB5097"/>
    <w:rsid w:val="00DB5248"/>
    <w:rsid w:val="00DB5576"/>
    <w:rsid w:val="00DB5D38"/>
    <w:rsid w:val="00DB5DD8"/>
    <w:rsid w:val="00DB5E88"/>
    <w:rsid w:val="00DB6243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A05"/>
    <w:rsid w:val="00DC0CC1"/>
    <w:rsid w:val="00DC117A"/>
    <w:rsid w:val="00DC1234"/>
    <w:rsid w:val="00DC15BC"/>
    <w:rsid w:val="00DC17A3"/>
    <w:rsid w:val="00DC2203"/>
    <w:rsid w:val="00DC245A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FE2"/>
    <w:rsid w:val="00DD365A"/>
    <w:rsid w:val="00DD3AAE"/>
    <w:rsid w:val="00DD3B06"/>
    <w:rsid w:val="00DD3C5C"/>
    <w:rsid w:val="00DD458E"/>
    <w:rsid w:val="00DD4A14"/>
    <w:rsid w:val="00DD4A20"/>
    <w:rsid w:val="00DD4C77"/>
    <w:rsid w:val="00DD56EE"/>
    <w:rsid w:val="00DD6203"/>
    <w:rsid w:val="00DD648C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30C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444"/>
    <w:rsid w:val="00DE35F8"/>
    <w:rsid w:val="00DE37B6"/>
    <w:rsid w:val="00DE3C80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842"/>
    <w:rsid w:val="00DF3AC4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6D4"/>
    <w:rsid w:val="00E01D0F"/>
    <w:rsid w:val="00E0201A"/>
    <w:rsid w:val="00E029C1"/>
    <w:rsid w:val="00E029E6"/>
    <w:rsid w:val="00E02B47"/>
    <w:rsid w:val="00E03A27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D01"/>
    <w:rsid w:val="00E072DB"/>
    <w:rsid w:val="00E07390"/>
    <w:rsid w:val="00E07695"/>
    <w:rsid w:val="00E0779A"/>
    <w:rsid w:val="00E079E8"/>
    <w:rsid w:val="00E07A9F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2FE"/>
    <w:rsid w:val="00E15518"/>
    <w:rsid w:val="00E15894"/>
    <w:rsid w:val="00E16B0D"/>
    <w:rsid w:val="00E16F82"/>
    <w:rsid w:val="00E17907"/>
    <w:rsid w:val="00E17A41"/>
    <w:rsid w:val="00E17C4F"/>
    <w:rsid w:val="00E17E43"/>
    <w:rsid w:val="00E203A7"/>
    <w:rsid w:val="00E2070A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9D4"/>
    <w:rsid w:val="00E24AA5"/>
    <w:rsid w:val="00E25A90"/>
    <w:rsid w:val="00E25B15"/>
    <w:rsid w:val="00E26512"/>
    <w:rsid w:val="00E2656B"/>
    <w:rsid w:val="00E267CE"/>
    <w:rsid w:val="00E27116"/>
    <w:rsid w:val="00E27351"/>
    <w:rsid w:val="00E27F77"/>
    <w:rsid w:val="00E306A8"/>
    <w:rsid w:val="00E30EF0"/>
    <w:rsid w:val="00E311C0"/>
    <w:rsid w:val="00E31794"/>
    <w:rsid w:val="00E317BB"/>
    <w:rsid w:val="00E31900"/>
    <w:rsid w:val="00E32335"/>
    <w:rsid w:val="00E323FD"/>
    <w:rsid w:val="00E324CD"/>
    <w:rsid w:val="00E326D4"/>
    <w:rsid w:val="00E328AC"/>
    <w:rsid w:val="00E32AC9"/>
    <w:rsid w:val="00E330F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4A2"/>
    <w:rsid w:val="00E3550C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6D8"/>
    <w:rsid w:val="00E40A49"/>
    <w:rsid w:val="00E40C7B"/>
    <w:rsid w:val="00E41516"/>
    <w:rsid w:val="00E416EC"/>
    <w:rsid w:val="00E41771"/>
    <w:rsid w:val="00E41991"/>
    <w:rsid w:val="00E41D8A"/>
    <w:rsid w:val="00E41DD2"/>
    <w:rsid w:val="00E41E5D"/>
    <w:rsid w:val="00E42283"/>
    <w:rsid w:val="00E422D1"/>
    <w:rsid w:val="00E423F2"/>
    <w:rsid w:val="00E42414"/>
    <w:rsid w:val="00E4244B"/>
    <w:rsid w:val="00E4298E"/>
    <w:rsid w:val="00E42F26"/>
    <w:rsid w:val="00E433A9"/>
    <w:rsid w:val="00E436DB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3D1"/>
    <w:rsid w:val="00E528C3"/>
    <w:rsid w:val="00E52A9D"/>
    <w:rsid w:val="00E52E4D"/>
    <w:rsid w:val="00E52FEE"/>
    <w:rsid w:val="00E5332C"/>
    <w:rsid w:val="00E540B1"/>
    <w:rsid w:val="00E5466D"/>
    <w:rsid w:val="00E54A18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642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0FD9"/>
    <w:rsid w:val="00E711F9"/>
    <w:rsid w:val="00E715E4"/>
    <w:rsid w:val="00E716E6"/>
    <w:rsid w:val="00E7179E"/>
    <w:rsid w:val="00E719AB"/>
    <w:rsid w:val="00E7240D"/>
    <w:rsid w:val="00E72462"/>
    <w:rsid w:val="00E725FE"/>
    <w:rsid w:val="00E728F6"/>
    <w:rsid w:val="00E72A90"/>
    <w:rsid w:val="00E72F32"/>
    <w:rsid w:val="00E72F67"/>
    <w:rsid w:val="00E72F87"/>
    <w:rsid w:val="00E7376F"/>
    <w:rsid w:val="00E7413C"/>
    <w:rsid w:val="00E7413F"/>
    <w:rsid w:val="00E74337"/>
    <w:rsid w:val="00E744A0"/>
    <w:rsid w:val="00E748EC"/>
    <w:rsid w:val="00E749F5"/>
    <w:rsid w:val="00E7512C"/>
    <w:rsid w:val="00E75D5F"/>
    <w:rsid w:val="00E76C56"/>
    <w:rsid w:val="00E76F9F"/>
    <w:rsid w:val="00E770E1"/>
    <w:rsid w:val="00E776EC"/>
    <w:rsid w:val="00E77A5A"/>
    <w:rsid w:val="00E77D70"/>
    <w:rsid w:val="00E8037A"/>
    <w:rsid w:val="00E8063F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5A2"/>
    <w:rsid w:val="00E84A8D"/>
    <w:rsid w:val="00E854CA"/>
    <w:rsid w:val="00E8576A"/>
    <w:rsid w:val="00E85D0F"/>
    <w:rsid w:val="00E86B02"/>
    <w:rsid w:val="00E86D67"/>
    <w:rsid w:val="00E86E03"/>
    <w:rsid w:val="00E87175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4663"/>
    <w:rsid w:val="00E947B6"/>
    <w:rsid w:val="00E94F3D"/>
    <w:rsid w:val="00E9517D"/>
    <w:rsid w:val="00E953D2"/>
    <w:rsid w:val="00E955C1"/>
    <w:rsid w:val="00E95843"/>
    <w:rsid w:val="00E95E33"/>
    <w:rsid w:val="00E96249"/>
    <w:rsid w:val="00E9692A"/>
    <w:rsid w:val="00E9745F"/>
    <w:rsid w:val="00E97642"/>
    <w:rsid w:val="00EA02D1"/>
    <w:rsid w:val="00EA0509"/>
    <w:rsid w:val="00EA0576"/>
    <w:rsid w:val="00EA0E4B"/>
    <w:rsid w:val="00EA0E93"/>
    <w:rsid w:val="00EA0E9D"/>
    <w:rsid w:val="00EA1464"/>
    <w:rsid w:val="00EA1D3D"/>
    <w:rsid w:val="00EA1E70"/>
    <w:rsid w:val="00EA25F4"/>
    <w:rsid w:val="00EA3148"/>
    <w:rsid w:val="00EA370B"/>
    <w:rsid w:val="00EA45C1"/>
    <w:rsid w:val="00EA478D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4C6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01"/>
    <w:rsid w:val="00EB05B1"/>
    <w:rsid w:val="00EB10A6"/>
    <w:rsid w:val="00EB20A5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0D4"/>
    <w:rsid w:val="00EC53AB"/>
    <w:rsid w:val="00EC54FF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BC1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AD7"/>
    <w:rsid w:val="00ED5C38"/>
    <w:rsid w:val="00ED5D77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C75"/>
    <w:rsid w:val="00EE0E89"/>
    <w:rsid w:val="00EE120D"/>
    <w:rsid w:val="00EE14B1"/>
    <w:rsid w:val="00EE1885"/>
    <w:rsid w:val="00EE1997"/>
    <w:rsid w:val="00EE1AC8"/>
    <w:rsid w:val="00EE1B4D"/>
    <w:rsid w:val="00EE1BBA"/>
    <w:rsid w:val="00EE1E21"/>
    <w:rsid w:val="00EE2193"/>
    <w:rsid w:val="00EE269E"/>
    <w:rsid w:val="00EE28BE"/>
    <w:rsid w:val="00EE2A82"/>
    <w:rsid w:val="00EE2CF0"/>
    <w:rsid w:val="00EE3742"/>
    <w:rsid w:val="00EE3FFB"/>
    <w:rsid w:val="00EE417F"/>
    <w:rsid w:val="00EE45A4"/>
    <w:rsid w:val="00EE4651"/>
    <w:rsid w:val="00EE4CA4"/>
    <w:rsid w:val="00EE5847"/>
    <w:rsid w:val="00EE5B60"/>
    <w:rsid w:val="00EE60EF"/>
    <w:rsid w:val="00EE64EE"/>
    <w:rsid w:val="00EE74B3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556"/>
    <w:rsid w:val="00F1034B"/>
    <w:rsid w:val="00F109C6"/>
    <w:rsid w:val="00F10FC5"/>
    <w:rsid w:val="00F11ACF"/>
    <w:rsid w:val="00F11E11"/>
    <w:rsid w:val="00F12152"/>
    <w:rsid w:val="00F1224F"/>
    <w:rsid w:val="00F123D8"/>
    <w:rsid w:val="00F12416"/>
    <w:rsid w:val="00F124A6"/>
    <w:rsid w:val="00F126E9"/>
    <w:rsid w:val="00F13121"/>
    <w:rsid w:val="00F137B3"/>
    <w:rsid w:val="00F14162"/>
    <w:rsid w:val="00F1426B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E51"/>
    <w:rsid w:val="00F20EA9"/>
    <w:rsid w:val="00F20F6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4F50"/>
    <w:rsid w:val="00F35123"/>
    <w:rsid w:val="00F35449"/>
    <w:rsid w:val="00F35A08"/>
    <w:rsid w:val="00F35F05"/>
    <w:rsid w:val="00F36058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08F"/>
    <w:rsid w:val="00F55C95"/>
    <w:rsid w:val="00F55FE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A50"/>
    <w:rsid w:val="00F61F1E"/>
    <w:rsid w:val="00F62D9E"/>
    <w:rsid w:val="00F63167"/>
    <w:rsid w:val="00F631A0"/>
    <w:rsid w:val="00F63604"/>
    <w:rsid w:val="00F63841"/>
    <w:rsid w:val="00F63AD6"/>
    <w:rsid w:val="00F63B44"/>
    <w:rsid w:val="00F646C6"/>
    <w:rsid w:val="00F64934"/>
    <w:rsid w:val="00F64D6D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402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7B0"/>
    <w:rsid w:val="00F77841"/>
    <w:rsid w:val="00F77F62"/>
    <w:rsid w:val="00F80519"/>
    <w:rsid w:val="00F809A5"/>
    <w:rsid w:val="00F80B40"/>
    <w:rsid w:val="00F80C8A"/>
    <w:rsid w:val="00F80FE1"/>
    <w:rsid w:val="00F812C5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0D24"/>
    <w:rsid w:val="00F912C5"/>
    <w:rsid w:val="00F91420"/>
    <w:rsid w:val="00F917C7"/>
    <w:rsid w:val="00F92095"/>
    <w:rsid w:val="00F92747"/>
    <w:rsid w:val="00F92781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D18"/>
    <w:rsid w:val="00FA3E82"/>
    <w:rsid w:val="00FA41B4"/>
    <w:rsid w:val="00FA432E"/>
    <w:rsid w:val="00FA5A01"/>
    <w:rsid w:val="00FA5E5E"/>
    <w:rsid w:val="00FA5EEE"/>
    <w:rsid w:val="00FA5F98"/>
    <w:rsid w:val="00FA61A6"/>
    <w:rsid w:val="00FA6970"/>
    <w:rsid w:val="00FA7F3E"/>
    <w:rsid w:val="00FB0547"/>
    <w:rsid w:val="00FB0A93"/>
    <w:rsid w:val="00FB12FD"/>
    <w:rsid w:val="00FB1B49"/>
    <w:rsid w:val="00FB1CD8"/>
    <w:rsid w:val="00FB216B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2B8D"/>
    <w:rsid w:val="00FC2C88"/>
    <w:rsid w:val="00FC315D"/>
    <w:rsid w:val="00FC3E29"/>
    <w:rsid w:val="00FC4207"/>
    <w:rsid w:val="00FC4977"/>
    <w:rsid w:val="00FC5E63"/>
    <w:rsid w:val="00FC6E67"/>
    <w:rsid w:val="00FC7249"/>
    <w:rsid w:val="00FC7788"/>
    <w:rsid w:val="00FC7852"/>
    <w:rsid w:val="00FC7DB9"/>
    <w:rsid w:val="00FD03FC"/>
    <w:rsid w:val="00FD071C"/>
    <w:rsid w:val="00FD1217"/>
    <w:rsid w:val="00FD128D"/>
    <w:rsid w:val="00FD16B8"/>
    <w:rsid w:val="00FD1ED0"/>
    <w:rsid w:val="00FD2052"/>
    <w:rsid w:val="00FD2868"/>
    <w:rsid w:val="00FD288A"/>
    <w:rsid w:val="00FD2959"/>
    <w:rsid w:val="00FD2E2D"/>
    <w:rsid w:val="00FD30A6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79F"/>
    <w:rsid w:val="00FD6E05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D77"/>
    <w:rsid w:val="00FE59FD"/>
    <w:rsid w:val="00FE5CB3"/>
    <w:rsid w:val="00FE63E8"/>
    <w:rsid w:val="00FE6410"/>
    <w:rsid w:val="00FE6972"/>
    <w:rsid w:val="00FE69F5"/>
    <w:rsid w:val="00FE6C42"/>
    <w:rsid w:val="00FE6FAE"/>
    <w:rsid w:val="00FE78D3"/>
    <w:rsid w:val="00FE7A1F"/>
    <w:rsid w:val="00FF006C"/>
    <w:rsid w:val="00FF0282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5FB"/>
    <w:rsid w:val="00FF3778"/>
    <w:rsid w:val="00FF37BE"/>
    <w:rsid w:val="00FF3866"/>
    <w:rsid w:val="00FF3ADF"/>
    <w:rsid w:val="00FF3E14"/>
    <w:rsid w:val="00FF415F"/>
    <w:rsid w:val="00FF430E"/>
    <w:rsid w:val="00FF43F6"/>
    <w:rsid w:val="00FF48FF"/>
    <w:rsid w:val="00FF4CA8"/>
    <w:rsid w:val="00FF4DB7"/>
    <w:rsid w:val="00FF50B6"/>
    <w:rsid w:val="00FF57A8"/>
    <w:rsid w:val="00FF5880"/>
    <w:rsid w:val="00FF604A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3</cp:revision>
  <dcterms:created xsi:type="dcterms:W3CDTF">2020-07-21T16:49:00Z</dcterms:created>
  <dcterms:modified xsi:type="dcterms:W3CDTF">2020-07-21T16:50:00Z</dcterms:modified>
</cp:coreProperties>
</file>